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55" w:rsidRPr="000C078E" w:rsidRDefault="005E2055" w:rsidP="005E2055">
      <w:pPr>
        <w:pStyle w:val="NoSpacing"/>
        <w:rPr>
          <w:rFonts w:asciiTheme="majorHAnsi" w:hAnsiTheme="majorHAnsi"/>
          <w:sz w:val="24"/>
          <w:szCs w:val="24"/>
        </w:rPr>
      </w:pPr>
      <w:r w:rsidRPr="000C078E">
        <w:rPr>
          <w:rFonts w:asciiTheme="majorHAnsi" w:hAnsiTheme="majorHAnsi"/>
          <w:b/>
          <w:sz w:val="24"/>
          <w:szCs w:val="24"/>
        </w:rPr>
        <w:t>Title:</w:t>
      </w:r>
      <w:r w:rsidRPr="000C078E">
        <w:rPr>
          <w:rFonts w:asciiTheme="majorHAnsi" w:hAnsiTheme="majorHAnsi"/>
          <w:sz w:val="24"/>
          <w:szCs w:val="24"/>
        </w:rPr>
        <w:t xml:space="preserve"> Indoor Recess Game Opinion Writing Lesson</w:t>
      </w:r>
    </w:p>
    <w:p w:rsidR="005E2055" w:rsidRPr="000C078E" w:rsidRDefault="005E2055" w:rsidP="005E2055">
      <w:pPr>
        <w:pStyle w:val="NoSpacing"/>
        <w:rPr>
          <w:rFonts w:asciiTheme="majorHAnsi" w:hAnsiTheme="majorHAnsi"/>
          <w:sz w:val="24"/>
          <w:szCs w:val="24"/>
        </w:rPr>
      </w:pPr>
      <w:r w:rsidRPr="000C078E">
        <w:rPr>
          <w:rFonts w:asciiTheme="majorHAnsi" w:hAnsiTheme="majorHAnsi"/>
          <w:b/>
          <w:sz w:val="24"/>
          <w:szCs w:val="24"/>
        </w:rPr>
        <w:t>Curriculum:</w:t>
      </w:r>
      <w:r w:rsidRPr="000C078E">
        <w:rPr>
          <w:rFonts w:asciiTheme="majorHAnsi" w:hAnsiTheme="majorHAnsi"/>
          <w:sz w:val="24"/>
          <w:szCs w:val="24"/>
        </w:rPr>
        <w:t xml:space="preserve"> Writing </w:t>
      </w:r>
    </w:p>
    <w:p w:rsidR="005E2055" w:rsidRPr="000C078E" w:rsidRDefault="005E2055" w:rsidP="005E2055">
      <w:pPr>
        <w:pStyle w:val="NoSpacing"/>
        <w:outlineLvl w:val="0"/>
        <w:rPr>
          <w:rFonts w:asciiTheme="majorHAnsi" w:hAnsiTheme="majorHAnsi"/>
          <w:sz w:val="24"/>
          <w:szCs w:val="24"/>
        </w:rPr>
      </w:pPr>
      <w:bookmarkStart w:id="0" w:name="_Toc399706453"/>
      <w:bookmarkStart w:id="1" w:name="_Toc399706819"/>
      <w:bookmarkStart w:id="2" w:name="_Toc399707018"/>
      <w:r w:rsidRPr="000C078E">
        <w:rPr>
          <w:rFonts w:asciiTheme="majorHAnsi" w:hAnsiTheme="majorHAnsi"/>
          <w:b/>
          <w:sz w:val="24"/>
          <w:szCs w:val="24"/>
        </w:rPr>
        <w:t>Grade Level:</w:t>
      </w:r>
      <w:r w:rsidRPr="000C078E">
        <w:rPr>
          <w:rFonts w:asciiTheme="majorHAnsi" w:hAnsiTheme="majorHAnsi"/>
          <w:sz w:val="24"/>
          <w:szCs w:val="24"/>
        </w:rPr>
        <w:t xml:space="preserve"> First Grade</w:t>
      </w:r>
      <w:bookmarkEnd w:id="0"/>
      <w:bookmarkEnd w:id="1"/>
      <w:bookmarkEnd w:id="2"/>
    </w:p>
    <w:p w:rsidR="005E2055" w:rsidRPr="000C078E" w:rsidRDefault="005E2055" w:rsidP="005E2055">
      <w:pPr>
        <w:pStyle w:val="NoSpacing"/>
        <w:rPr>
          <w:rFonts w:asciiTheme="majorHAnsi" w:hAnsiTheme="majorHAnsi"/>
          <w:sz w:val="24"/>
          <w:szCs w:val="24"/>
        </w:rPr>
      </w:pPr>
    </w:p>
    <w:p w:rsidR="005E2055" w:rsidRPr="000C078E" w:rsidRDefault="005E2055" w:rsidP="005E2055">
      <w:pPr>
        <w:pStyle w:val="NoSpacing"/>
        <w:outlineLvl w:val="0"/>
        <w:rPr>
          <w:rFonts w:asciiTheme="majorHAnsi" w:hAnsiTheme="majorHAnsi"/>
          <w:b/>
          <w:sz w:val="24"/>
          <w:szCs w:val="24"/>
          <w:u w:val="single"/>
        </w:rPr>
      </w:pPr>
      <w:bookmarkStart w:id="3" w:name="_Toc399707019"/>
      <w:bookmarkStart w:id="4" w:name="Purpose"/>
      <w:r w:rsidRPr="000C078E">
        <w:rPr>
          <w:rFonts w:asciiTheme="majorHAnsi" w:hAnsiTheme="majorHAnsi"/>
          <w:b/>
          <w:sz w:val="24"/>
          <w:szCs w:val="24"/>
          <w:u w:val="single"/>
        </w:rPr>
        <w:t>Purpose</w:t>
      </w:r>
      <w:bookmarkEnd w:id="3"/>
      <w:r w:rsidRPr="000C078E">
        <w:rPr>
          <w:rFonts w:asciiTheme="majorHAnsi" w:hAnsiTheme="majorHAnsi"/>
          <w:b/>
          <w:sz w:val="24"/>
          <w:szCs w:val="24"/>
          <w:u w:val="single"/>
        </w:rPr>
        <w:fldChar w:fldCharType="begin"/>
      </w:r>
      <w:r w:rsidRPr="000C078E">
        <w:rPr>
          <w:rFonts w:asciiTheme="majorHAnsi" w:hAnsiTheme="majorHAnsi"/>
          <w:sz w:val="24"/>
          <w:szCs w:val="24"/>
        </w:rPr>
        <w:instrText xml:space="preserve"> XE "</w:instrText>
      </w:r>
      <w:r w:rsidRPr="000C078E">
        <w:rPr>
          <w:rFonts w:asciiTheme="majorHAnsi" w:hAnsiTheme="majorHAnsi"/>
          <w:b/>
          <w:sz w:val="24"/>
          <w:szCs w:val="24"/>
          <w:u w:val="single"/>
        </w:rPr>
        <w:instrText>Purpose</w:instrText>
      </w:r>
      <w:r w:rsidRPr="000C078E">
        <w:rPr>
          <w:rFonts w:asciiTheme="majorHAnsi" w:hAnsiTheme="majorHAnsi"/>
          <w:sz w:val="24"/>
          <w:szCs w:val="24"/>
        </w:rPr>
        <w:instrText xml:space="preserve">" </w:instrText>
      </w:r>
      <w:r w:rsidRPr="000C078E">
        <w:rPr>
          <w:rFonts w:asciiTheme="majorHAnsi" w:hAnsiTheme="majorHAnsi"/>
          <w:b/>
          <w:sz w:val="24"/>
          <w:szCs w:val="24"/>
          <w:u w:val="single"/>
        </w:rPr>
        <w:fldChar w:fldCharType="end"/>
      </w:r>
    </w:p>
    <w:bookmarkEnd w:id="4"/>
    <w:p w:rsidR="005E2055" w:rsidRPr="000C078E" w:rsidRDefault="005E2055" w:rsidP="005E2055">
      <w:pPr>
        <w:pStyle w:val="NoSpacing"/>
        <w:rPr>
          <w:rFonts w:asciiTheme="majorHAnsi" w:hAnsiTheme="majorHAnsi"/>
          <w:sz w:val="24"/>
          <w:szCs w:val="24"/>
        </w:rPr>
      </w:pPr>
      <w:r w:rsidRPr="000C078E">
        <w:rPr>
          <w:rFonts w:asciiTheme="majorHAnsi" w:hAnsiTheme="majorHAnsi"/>
          <w:sz w:val="24"/>
          <w:szCs w:val="24"/>
        </w:rPr>
        <w:t xml:space="preserve"> Students </w:t>
      </w:r>
      <w:r w:rsidR="00875B73" w:rsidRPr="000C078E">
        <w:rPr>
          <w:rFonts w:asciiTheme="majorHAnsi" w:hAnsiTheme="majorHAnsi"/>
          <w:sz w:val="24"/>
          <w:szCs w:val="24"/>
        </w:rPr>
        <w:t xml:space="preserve">will write an opinion regarding what they feel would be the best indoor recess material to purchase for class use. Students will share their opinion </w:t>
      </w:r>
      <w:r w:rsidR="00352E3C" w:rsidRPr="000C078E">
        <w:rPr>
          <w:rFonts w:asciiTheme="majorHAnsi" w:hAnsiTheme="majorHAnsi"/>
          <w:sz w:val="24"/>
          <w:szCs w:val="24"/>
        </w:rPr>
        <w:t xml:space="preserve">on an online collaborative site and respond to each other’s opinion pieces. </w:t>
      </w:r>
    </w:p>
    <w:p w:rsidR="005E2055" w:rsidRPr="000C078E" w:rsidRDefault="005E2055" w:rsidP="005E2055">
      <w:pPr>
        <w:pStyle w:val="NoSpacing"/>
        <w:rPr>
          <w:rFonts w:asciiTheme="majorHAnsi" w:hAnsiTheme="majorHAnsi"/>
          <w:sz w:val="24"/>
          <w:szCs w:val="24"/>
        </w:rPr>
      </w:pPr>
    </w:p>
    <w:p w:rsidR="005E2055" w:rsidRPr="000C078E" w:rsidRDefault="005E2055" w:rsidP="005E2055">
      <w:pPr>
        <w:pStyle w:val="NoSpacing"/>
        <w:outlineLvl w:val="0"/>
        <w:rPr>
          <w:rFonts w:asciiTheme="majorHAnsi" w:hAnsiTheme="majorHAnsi"/>
          <w:b/>
          <w:sz w:val="24"/>
          <w:szCs w:val="24"/>
          <w:u w:val="single"/>
        </w:rPr>
      </w:pPr>
      <w:bookmarkStart w:id="5" w:name="_Toc399707021"/>
      <w:bookmarkStart w:id="6" w:name="Description"/>
      <w:r w:rsidRPr="000C078E">
        <w:rPr>
          <w:rFonts w:asciiTheme="majorHAnsi" w:hAnsiTheme="majorHAnsi"/>
          <w:b/>
          <w:sz w:val="24"/>
          <w:szCs w:val="24"/>
          <w:u w:val="single"/>
        </w:rPr>
        <w:t>Description</w:t>
      </w:r>
      <w:bookmarkEnd w:id="5"/>
      <w:r w:rsidRPr="000C078E">
        <w:rPr>
          <w:rFonts w:asciiTheme="majorHAnsi" w:hAnsiTheme="majorHAnsi"/>
          <w:b/>
          <w:sz w:val="24"/>
          <w:szCs w:val="24"/>
          <w:u w:val="single"/>
        </w:rPr>
        <w:fldChar w:fldCharType="begin"/>
      </w:r>
      <w:r w:rsidRPr="000C078E">
        <w:rPr>
          <w:rFonts w:asciiTheme="majorHAnsi" w:hAnsiTheme="majorHAnsi"/>
          <w:sz w:val="24"/>
          <w:szCs w:val="24"/>
        </w:rPr>
        <w:instrText xml:space="preserve"> XE "</w:instrText>
      </w:r>
      <w:r w:rsidRPr="000C078E">
        <w:rPr>
          <w:rFonts w:asciiTheme="majorHAnsi" w:hAnsiTheme="majorHAnsi"/>
          <w:b/>
          <w:sz w:val="24"/>
          <w:szCs w:val="24"/>
          <w:u w:val="single"/>
        </w:rPr>
        <w:instrText>Description</w:instrText>
      </w:r>
      <w:r w:rsidRPr="000C078E">
        <w:rPr>
          <w:rFonts w:asciiTheme="majorHAnsi" w:hAnsiTheme="majorHAnsi"/>
          <w:sz w:val="24"/>
          <w:szCs w:val="24"/>
        </w:rPr>
        <w:instrText xml:space="preserve">" </w:instrText>
      </w:r>
      <w:r w:rsidRPr="000C078E">
        <w:rPr>
          <w:rFonts w:asciiTheme="majorHAnsi" w:hAnsiTheme="majorHAnsi"/>
          <w:b/>
          <w:sz w:val="24"/>
          <w:szCs w:val="24"/>
          <w:u w:val="single"/>
        </w:rPr>
        <w:fldChar w:fldCharType="end"/>
      </w:r>
    </w:p>
    <w:bookmarkEnd w:id="6"/>
    <w:p w:rsidR="005E2055" w:rsidRPr="000C078E" w:rsidRDefault="00CC54A2" w:rsidP="00285D09">
      <w:pPr>
        <w:pStyle w:val="NoSpacing"/>
        <w:ind w:firstLine="720"/>
        <w:rPr>
          <w:rFonts w:asciiTheme="majorHAnsi" w:hAnsiTheme="majorHAnsi"/>
          <w:sz w:val="24"/>
          <w:szCs w:val="24"/>
        </w:rPr>
      </w:pPr>
      <w:r w:rsidRPr="000C078E">
        <w:rPr>
          <w:rFonts w:asciiTheme="majorHAnsi" w:hAnsiTheme="majorHAnsi"/>
          <w:sz w:val="24"/>
          <w:szCs w:val="24"/>
        </w:rPr>
        <w:t>In</w:t>
      </w:r>
      <w:r w:rsidR="005C373E" w:rsidRPr="000C078E">
        <w:rPr>
          <w:rFonts w:asciiTheme="majorHAnsi" w:hAnsiTheme="majorHAnsi"/>
          <w:sz w:val="24"/>
          <w:szCs w:val="24"/>
        </w:rPr>
        <w:t xml:space="preserve"> the past when doing this </w:t>
      </w:r>
      <w:r w:rsidR="00285D09" w:rsidRPr="000C078E">
        <w:rPr>
          <w:rFonts w:asciiTheme="majorHAnsi" w:hAnsiTheme="majorHAnsi"/>
          <w:sz w:val="24"/>
          <w:szCs w:val="24"/>
        </w:rPr>
        <w:t xml:space="preserve">learning activity, </w:t>
      </w:r>
      <w:r w:rsidR="00306A82" w:rsidRPr="000C078E">
        <w:rPr>
          <w:rFonts w:asciiTheme="majorHAnsi" w:hAnsiTheme="majorHAnsi"/>
          <w:sz w:val="24"/>
          <w:szCs w:val="24"/>
        </w:rPr>
        <w:t>s</w:t>
      </w:r>
      <w:r w:rsidR="00285D09" w:rsidRPr="000C078E">
        <w:rPr>
          <w:rFonts w:asciiTheme="majorHAnsi" w:hAnsiTheme="majorHAnsi"/>
          <w:sz w:val="24"/>
          <w:szCs w:val="24"/>
        </w:rPr>
        <w:t>tudents would</w:t>
      </w:r>
      <w:r w:rsidR="00AE4ACA" w:rsidRPr="000C078E">
        <w:rPr>
          <w:rFonts w:asciiTheme="majorHAnsi" w:hAnsiTheme="majorHAnsi"/>
          <w:sz w:val="24"/>
          <w:szCs w:val="24"/>
        </w:rPr>
        <w:t xml:space="preserve"> begin by learning the difference between facts and opinions. </w:t>
      </w:r>
      <w:r w:rsidR="00AE5AEA" w:rsidRPr="000C078E">
        <w:rPr>
          <w:rFonts w:asciiTheme="majorHAnsi" w:hAnsiTheme="majorHAnsi"/>
          <w:sz w:val="24"/>
          <w:szCs w:val="24"/>
        </w:rPr>
        <w:t xml:space="preserve"> Afterwards, students w</w:t>
      </w:r>
      <w:r w:rsidR="00285D09" w:rsidRPr="000C078E">
        <w:rPr>
          <w:rFonts w:asciiTheme="majorHAnsi" w:hAnsiTheme="majorHAnsi"/>
          <w:sz w:val="24"/>
          <w:szCs w:val="24"/>
        </w:rPr>
        <w:t xml:space="preserve">ould </w:t>
      </w:r>
      <w:r w:rsidR="00AE5AEA" w:rsidRPr="000C078E">
        <w:rPr>
          <w:rFonts w:asciiTheme="majorHAnsi" w:hAnsiTheme="majorHAnsi"/>
          <w:sz w:val="24"/>
          <w:szCs w:val="24"/>
        </w:rPr>
        <w:t xml:space="preserve">write an opinion piece about something that they are familiar with such as their favorite season or holiday. After several days of writing </w:t>
      </w:r>
      <w:r w:rsidR="00285D09" w:rsidRPr="000C078E">
        <w:rPr>
          <w:rFonts w:asciiTheme="majorHAnsi" w:hAnsiTheme="majorHAnsi"/>
          <w:sz w:val="24"/>
          <w:szCs w:val="24"/>
        </w:rPr>
        <w:t xml:space="preserve">opinion pieces, the teacher would pose the </w:t>
      </w:r>
      <w:r w:rsidR="00AE5AEA" w:rsidRPr="000C078E">
        <w:rPr>
          <w:rFonts w:asciiTheme="majorHAnsi" w:hAnsiTheme="majorHAnsi"/>
          <w:sz w:val="24"/>
          <w:szCs w:val="24"/>
        </w:rPr>
        <w:t>real world problem that the class needs more materials for indoor recess and they should write their opinion about what the PTA should purchase for ind</w:t>
      </w:r>
      <w:r w:rsidR="0057043F" w:rsidRPr="000C078E">
        <w:rPr>
          <w:rFonts w:asciiTheme="majorHAnsi" w:hAnsiTheme="majorHAnsi"/>
          <w:sz w:val="24"/>
          <w:szCs w:val="24"/>
        </w:rPr>
        <w:t>oor recess use. St</w:t>
      </w:r>
      <w:r w:rsidR="00285D09" w:rsidRPr="000C078E">
        <w:rPr>
          <w:rFonts w:asciiTheme="majorHAnsi" w:hAnsiTheme="majorHAnsi"/>
          <w:sz w:val="24"/>
          <w:szCs w:val="24"/>
        </w:rPr>
        <w:t>udents would</w:t>
      </w:r>
      <w:r w:rsidR="00AE5AEA" w:rsidRPr="000C078E">
        <w:rPr>
          <w:rFonts w:asciiTheme="majorHAnsi" w:hAnsiTheme="majorHAnsi"/>
          <w:sz w:val="24"/>
          <w:szCs w:val="24"/>
        </w:rPr>
        <w:t xml:space="preserve"> write their opinion and support their opinion with </w:t>
      </w:r>
      <w:r w:rsidR="00285D09" w:rsidRPr="000C078E">
        <w:rPr>
          <w:rFonts w:asciiTheme="majorHAnsi" w:hAnsiTheme="majorHAnsi"/>
          <w:sz w:val="24"/>
          <w:szCs w:val="24"/>
        </w:rPr>
        <w:t>a logical reason. Once they were done writing and went</w:t>
      </w:r>
      <w:r w:rsidR="00AE5AEA" w:rsidRPr="000C078E">
        <w:rPr>
          <w:rFonts w:asciiTheme="majorHAnsi" w:hAnsiTheme="majorHAnsi"/>
          <w:sz w:val="24"/>
          <w:szCs w:val="24"/>
        </w:rPr>
        <w:t xml:space="preserve"> through the whol</w:t>
      </w:r>
      <w:r w:rsidR="00285D09" w:rsidRPr="000C078E">
        <w:rPr>
          <w:rFonts w:asciiTheme="majorHAnsi" w:hAnsiTheme="majorHAnsi"/>
          <w:sz w:val="24"/>
          <w:szCs w:val="24"/>
        </w:rPr>
        <w:t>e writing process, students would</w:t>
      </w:r>
      <w:r w:rsidR="00AE5AEA" w:rsidRPr="000C078E">
        <w:rPr>
          <w:rFonts w:asciiTheme="majorHAnsi" w:hAnsiTheme="majorHAnsi"/>
          <w:sz w:val="24"/>
          <w:szCs w:val="24"/>
        </w:rPr>
        <w:t xml:space="preserve"> publish their work</w:t>
      </w:r>
      <w:r w:rsidR="00285D09" w:rsidRPr="000C078E">
        <w:rPr>
          <w:rFonts w:asciiTheme="majorHAnsi" w:hAnsiTheme="majorHAnsi"/>
          <w:sz w:val="24"/>
          <w:szCs w:val="24"/>
        </w:rPr>
        <w:t xml:space="preserve"> by writing a final copy</w:t>
      </w:r>
      <w:r w:rsidR="00AE5AEA" w:rsidRPr="000C078E">
        <w:rPr>
          <w:rFonts w:asciiTheme="majorHAnsi" w:hAnsiTheme="majorHAnsi"/>
          <w:sz w:val="24"/>
          <w:szCs w:val="24"/>
        </w:rPr>
        <w:t xml:space="preserve"> and draw a picture to match their writing. </w:t>
      </w:r>
      <w:r w:rsidR="00285D09" w:rsidRPr="000C078E">
        <w:rPr>
          <w:rFonts w:asciiTheme="majorHAnsi" w:hAnsiTheme="majorHAnsi"/>
          <w:sz w:val="24"/>
          <w:szCs w:val="24"/>
        </w:rPr>
        <w:t xml:space="preserve">Then the students would take turns sharing their writing with the class over several days until all opinions were heard. </w:t>
      </w:r>
    </w:p>
    <w:p w:rsidR="008709D8" w:rsidRPr="000C078E" w:rsidRDefault="00285D09" w:rsidP="005E2055">
      <w:pPr>
        <w:pStyle w:val="NoSpacing"/>
        <w:rPr>
          <w:rFonts w:asciiTheme="majorHAnsi" w:hAnsiTheme="majorHAnsi"/>
          <w:sz w:val="24"/>
          <w:szCs w:val="24"/>
        </w:rPr>
      </w:pPr>
      <w:r w:rsidRPr="000C078E">
        <w:rPr>
          <w:rFonts w:asciiTheme="majorHAnsi" w:hAnsiTheme="majorHAnsi"/>
          <w:sz w:val="24"/>
          <w:szCs w:val="24"/>
        </w:rPr>
        <w:tab/>
        <w:t xml:space="preserve">In this learning activity redesign, the students will sort facts and opinions about known topics using a flipchart on the Promethean Board. Afterwards, students will practice writing an opinion piece about their </w:t>
      </w:r>
      <w:r w:rsidR="001B0FB1" w:rsidRPr="000C078E">
        <w:rPr>
          <w:rFonts w:asciiTheme="majorHAnsi" w:hAnsiTheme="majorHAnsi"/>
          <w:sz w:val="24"/>
          <w:szCs w:val="24"/>
        </w:rPr>
        <w:t xml:space="preserve">favorite book and support their opinion with logical reasoning. Once the students have gone through the writing process over several days </w:t>
      </w:r>
      <w:r w:rsidR="00306A82" w:rsidRPr="000C078E">
        <w:rPr>
          <w:rFonts w:asciiTheme="majorHAnsi" w:hAnsiTheme="majorHAnsi"/>
          <w:sz w:val="24"/>
          <w:szCs w:val="24"/>
        </w:rPr>
        <w:t>(brainstorming, rough draft, editing, revising)</w:t>
      </w:r>
      <w:r w:rsidR="001B0FB1" w:rsidRPr="000C078E">
        <w:rPr>
          <w:rFonts w:asciiTheme="majorHAnsi" w:hAnsiTheme="majorHAnsi"/>
          <w:sz w:val="24"/>
          <w:szCs w:val="24"/>
        </w:rPr>
        <w:t xml:space="preserve">, the teacher will introduce the class to Kidblog. The teacher will model and explain that Kidblog will be a place where everyone in class can publish their writing and share it with the class simultaneously. </w:t>
      </w:r>
      <w:r w:rsidR="0057043F" w:rsidRPr="000C078E">
        <w:rPr>
          <w:rFonts w:asciiTheme="majorHAnsi" w:hAnsiTheme="majorHAnsi"/>
          <w:sz w:val="24"/>
          <w:szCs w:val="24"/>
        </w:rPr>
        <w:t>Then students in the class will read each other’s posts and make comments to each other about their favorite books.</w:t>
      </w:r>
    </w:p>
    <w:p w:rsidR="00966CAB" w:rsidRPr="000C078E" w:rsidRDefault="00966CAB" w:rsidP="005E2055">
      <w:pPr>
        <w:pStyle w:val="NoSpacing"/>
        <w:rPr>
          <w:rFonts w:asciiTheme="majorHAnsi" w:hAnsiTheme="majorHAnsi"/>
          <w:sz w:val="24"/>
          <w:szCs w:val="24"/>
        </w:rPr>
      </w:pPr>
      <w:r w:rsidRPr="000C078E">
        <w:rPr>
          <w:rFonts w:asciiTheme="majorHAnsi" w:hAnsiTheme="majorHAnsi"/>
          <w:sz w:val="24"/>
          <w:szCs w:val="24"/>
        </w:rPr>
        <w:t xml:space="preserve">The teacher will give the class two days to work on this and explain that this will be a practice for the real world problem that the teacher will address in a few days. </w:t>
      </w:r>
    </w:p>
    <w:p w:rsidR="00285D09" w:rsidRPr="000C078E" w:rsidRDefault="00966CAB" w:rsidP="005E2055">
      <w:pPr>
        <w:pStyle w:val="NoSpacing"/>
        <w:rPr>
          <w:rFonts w:asciiTheme="majorHAnsi" w:hAnsiTheme="majorHAnsi"/>
          <w:sz w:val="24"/>
          <w:szCs w:val="24"/>
        </w:rPr>
      </w:pPr>
      <w:r w:rsidRPr="000C078E">
        <w:rPr>
          <w:rFonts w:asciiTheme="majorHAnsi" w:hAnsiTheme="majorHAnsi"/>
          <w:sz w:val="24"/>
          <w:szCs w:val="24"/>
        </w:rPr>
        <w:tab/>
        <w:t>Once the students have practiced and become familiar with Kidblog, the teacher will pose the real world problem of needing more materials for indoor recess. Students will be</w:t>
      </w:r>
      <w:r w:rsidR="00194175" w:rsidRPr="000C078E">
        <w:rPr>
          <w:rFonts w:asciiTheme="majorHAnsi" w:hAnsiTheme="majorHAnsi"/>
          <w:sz w:val="24"/>
          <w:szCs w:val="24"/>
        </w:rPr>
        <w:t xml:space="preserve"> asked to write their opinions about what should be purchased and justify their opinions with logical reasoning. </w:t>
      </w:r>
      <w:r w:rsidR="0094060A" w:rsidRPr="000C078E">
        <w:rPr>
          <w:rFonts w:asciiTheme="majorHAnsi" w:hAnsiTheme="majorHAnsi"/>
          <w:sz w:val="24"/>
          <w:szCs w:val="24"/>
        </w:rPr>
        <w:t xml:space="preserve">The students will then post their opinion writing to Kidblog and share what they feel should be purchased for indoor recess. Afterwards, students will comment on each </w:t>
      </w:r>
      <w:r w:rsidR="00A81DAE" w:rsidRPr="000C078E">
        <w:rPr>
          <w:rFonts w:asciiTheme="majorHAnsi" w:hAnsiTheme="majorHAnsi"/>
          <w:sz w:val="24"/>
          <w:szCs w:val="24"/>
        </w:rPr>
        <w:t>other’s ideas</w:t>
      </w:r>
      <w:r w:rsidR="006A0044" w:rsidRPr="000C078E">
        <w:rPr>
          <w:rFonts w:asciiTheme="majorHAnsi" w:hAnsiTheme="majorHAnsi"/>
          <w:sz w:val="24"/>
          <w:szCs w:val="24"/>
        </w:rPr>
        <w:t xml:space="preserve">. Students will have a choice of using Pixie, PowerPoint or Toondoo to make visual representation of their opinion writing and attach either the work or screenshot to </w:t>
      </w:r>
      <w:r w:rsidR="00306A82" w:rsidRPr="000C078E">
        <w:rPr>
          <w:rFonts w:asciiTheme="majorHAnsi" w:hAnsiTheme="majorHAnsi"/>
          <w:sz w:val="24"/>
          <w:szCs w:val="24"/>
        </w:rPr>
        <w:t>K</w:t>
      </w:r>
      <w:r w:rsidR="006A0044" w:rsidRPr="000C078E">
        <w:rPr>
          <w:rFonts w:asciiTheme="majorHAnsi" w:hAnsiTheme="majorHAnsi"/>
          <w:sz w:val="24"/>
          <w:szCs w:val="24"/>
        </w:rPr>
        <w:t xml:space="preserve">idblog. After everyone has commented on at least 6 posts, </w:t>
      </w:r>
      <w:r w:rsidR="00A81DAE" w:rsidRPr="000C078E">
        <w:rPr>
          <w:rFonts w:asciiTheme="majorHAnsi" w:hAnsiTheme="majorHAnsi"/>
          <w:sz w:val="24"/>
          <w:szCs w:val="24"/>
        </w:rPr>
        <w:t>the class will vote on the top 3 choices to make the final decision using Plicker</w:t>
      </w:r>
      <w:r w:rsidR="00050311">
        <w:rPr>
          <w:rFonts w:asciiTheme="majorHAnsi" w:hAnsiTheme="majorHAnsi"/>
          <w:sz w:val="24"/>
          <w:szCs w:val="24"/>
        </w:rPr>
        <w:t>s</w:t>
      </w:r>
      <w:r w:rsidR="008709D8" w:rsidRPr="000C078E">
        <w:rPr>
          <w:rFonts w:asciiTheme="majorHAnsi" w:hAnsiTheme="majorHAnsi"/>
          <w:sz w:val="24"/>
          <w:szCs w:val="24"/>
        </w:rPr>
        <w:t xml:space="preserve"> card</w:t>
      </w:r>
      <w:r w:rsidR="00A81DAE" w:rsidRPr="000C078E">
        <w:rPr>
          <w:rFonts w:asciiTheme="majorHAnsi" w:hAnsiTheme="majorHAnsi"/>
          <w:sz w:val="24"/>
          <w:szCs w:val="24"/>
        </w:rPr>
        <w:t>s.</w:t>
      </w:r>
      <w:r w:rsidR="00C06A10" w:rsidRPr="000C078E">
        <w:rPr>
          <w:rFonts w:asciiTheme="majorHAnsi" w:hAnsiTheme="majorHAnsi"/>
          <w:sz w:val="24"/>
          <w:szCs w:val="24"/>
        </w:rPr>
        <w:t xml:space="preserve"> </w:t>
      </w:r>
      <w:r w:rsidR="00A81DAE" w:rsidRPr="000C078E">
        <w:rPr>
          <w:rFonts w:asciiTheme="majorHAnsi" w:hAnsiTheme="majorHAnsi"/>
          <w:sz w:val="24"/>
          <w:szCs w:val="24"/>
        </w:rPr>
        <w:t xml:space="preserve"> </w:t>
      </w:r>
      <w:r w:rsidR="001B0FB1" w:rsidRPr="000C078E">
        <w:rPr>
          <w:rFonts w:asciiTheme="majorHAnsi" w:hAnsiTheme="majorHAnsi"/>
          <w:sz w:val="24"/>
          <w:szCs w:val="24"/>
        </w:rPr>
        <w:t xml:space="preserve"> </w:t>
      </w:r>
      <w:r w:rsidR="00285D09" w:rsidRPr="000C078E">
        <w:rPr>
          <w:rFonts w:asciiTheme="majorHAnsi" w:hAnsiTheme="majorHAnsi"/>
          <w:sz w:val="24"/>
          <w:szCs w:val="24"/>
        </w:rPr>
        <w:t xml:space="preserve"> </w:t>
      </w:r>
    </w:p>
    <w:p w:rsidR="005E2055" w:rsidRPr="000C078E" w:rsidRDefault="005E2055" w:rsidP="005E2055">
      <w:pPr>
        <w:pStyle w:val="NoSpacing"/>
        <w:rPr>
          <w:rFonts w:asciiTheme="majorHAnsi" w:hAnsiTheme="majorHAnsi"/>
          <w:sz w:val="24"/>
          <w:szCs w:val="24"/>
        </w:rPr>
      </w:pPr>
    </w:p>
    <w:p w:rsidR="005E2055" w:rsidRPr="000C078E" w:rsidRDefault="005E2055" w:rsidP="005E2055">
      <w:pPr>
        <w:pStyle w:val="NoSpacing"/>
        <w:outlineLvl w:val="0"/>
        <w:rPr>
          <w:rFonts w:asciiTheme="majorHAnsi" w:hAnsiTheme="majorHAnsi"/>
          <w:b/>
          <w:sz w:val="24"/>
          <w:szCs w:val="24"/>
          <w:u w:val="single"/>
        </w:rPr>
      </w:pPr>
      <w:bookmarkStart w:id="7" w:name="_Toc399707022"/>
      <w:bookmarkStart w:id="8" w:name="objectives"/>
      <w:r w:rsidRPr="000C078E">
        <w:rPr>
          <w:rFonts w:asciiTheme="majorHAnsi" w:hAnsiTheme="majorHAnsi"/>
          <w:b/>
          <w:sz w:val="24"/>
          <w:szCs w:val="24"/>
          <w:u w:val="single"/>
        </w:rPr>
        <w:t>Objectives</w:t>
      </w:r>
      <w:bookmarkEnd w:id="7"/>
      <w:r w:rsidRPr="000C078E">
        <w:rPr>
          <w:rFonts w:asciiTheme="majorHAnsi" w:hAnsiTheme="majorHAnsi"/>
          <w:b/>
          <w:sz w:val="24"/>
          <w:szCs w:val="24"/>
          <w:u w:val="single"/>
        </w:rPr>
        <w:fldChar w:fldCharType="begin"/>
      </w:r>
      <w:r w:rsidRPr="000C078E">
        <w:rPr>
          <w:rFonts w:asciiTheme="majorHAnsi" w:hAnsiTheme="majorHAnsi"/>
          <w:sz w:val="24"/>
          <w:szCs w:val="24"/>
        </w:rPr>
        <w:instrText xml:space="preserve"> XE "</w:instrText>
      </w:r>
      <w:r w:rsidRPr="000C078E">
        <w:rPr>
          <w:rFonts w:asciiTheme="majorHAnsi" w:hAnsiTheme="majorHAnsi"/>
          <w:b/>
          <w:sz w:val="24"/>
          <w:szCs w:val="24"/>
          <w:u w:val="single"/>
        </w:rPr>
        <w:instrText>Objectives</w:instrText>
      </w:r>
      <w:r w:rsidRPr="000C078E">
        <w:rPr>
          <w:rFonts w:asciiTheme="majorHAnsi" w:hAnsiTheme="majorHAnsi"/>
          <w:sz w:val="24"/>
          <w:szCs w:val="24"/>
        </w:rPr>
        <w:instrText xml:space="preserve">" </w:instrText>
      </w:r>
      <w:r w:rsidRPr="000C078E">
        <w:rPr>
          <w:rFonts w:asciiTheme="majorHAnsi" w:hAnsiTheme="majorHAnsi"/>
          <w:b/>
          <w:sz w:val="24"/>
          <w:szCs w:val="24"/>
          <w:u w:val="single"/>
        </w:rPr>
        <w:fldChar w:fldCharType="end"/>
      </w:r>
    </w:p>
    <w:bookmarkEnd w:id="8"/>
    <w:p w:rsidR="005E2055" w:rsidRPr="000C078E" w:rsidRDefault="005E2055" w:rsidP="005E2055">
      <w:pPr>
        <w:pStyle w:val="NoSpacing"/>
        <w:rPr>
          <w:rFonts w:asciiTheme="majorHAnsi" w:hAnsiTheme="majorHAnsi"/>
          <w:sz w:val="24"/>
          <w:szCs w:val="24"/>
        </w:rPr>
      </w:pPr>
      <w:r w:rsidRPr="000C078E">
        <w:rPr>
          <w:rFonts w:asciiTheme="majorHAnsi" w:hAnsiTheme="majorHAnsi"/>
          <w:sz w:val="24"/>
          <w:szCs w:val="24"/>
        </w:rPr>
        <w:t xml:space="preserve">Here is a list of objectives that will be covered in different parts of the learning activity. To see which objectives correspond to each lesson, look at the activities chart below. </w:t>
      </w:r>
    </w:p>
    <w:p w:rsidR="005E2055" w:rsidRPr="000C078E" w:rsidRDefault="005E2055" w:rsidP="005E2055">
      <w:pPr>
        <w:pStyle w:val="NoSpacing"/>
        <w:rPr>
          <w:rFonts w:asciiTheme="majorHAnsi" w:hAnsiTheme="majorHAnsi"/>
          <w:sz w:val="24"/>
          <w:szCs w:val="24"/>
        </w:rPr>
      </w:pPr>
    </w:p>
    <w:p w:rsidR="005E2055" w:rsidRPr="000C078E" w:rsidRDefault="005E2055" w:rsidP="005E2055">
      <w:pPr>
        <w:pStyle w:val="NoSpacing"/>
        <w:rPr>
          <w:rFonts w:asciiTheme="majorHAnsi" w:hAnsiTheme="majorHAnsi"/>
          <w:sz w:val="24"/>
          <w:szCs w:val="24"/>
        </w:rPr>
      </w:pPr>
      <w:r w:rsidRPr="000C078E">
        <w:rPr>
          <w:rFonts w:asciiTheme="majorHAnsi" w:hAnsiTheme="majorHAnsi"/>
          <w:sz w:val="24"/>
          <w:szCs w:val="24"/>
        </w:rPr>
        <w:lastRenderedPageBreak/>
        <w:t>Common Core State Standards (CCSS):</w:t>
      </w:r>
    </w:p>
    <w:p w:rsidR="00B52179" w:rsidRPr="000C078E" w:rsidRDefault="00B52179" w:rsidP="005E2055">
      <w:pPr>
        <w:pStyle w:val="NoSpacing"/>
        <w:rPr>
          <w:rFonts w:asciiTheme="majorHAnsi" w:hAnsiTheme="majorHAnsi"/>
          <w:sz w:val="24"/>
          <w:szCs w:val="24"/>
        </w:rPr>
      </w:pPr>
    </w:p>
    <w:bookmarkStart w:id="9" w:name="CCSS.ELA-Literacy.W.1.1"/>
    <w:p w:rsidR="00B52179" w:rsidRPr="000C078E" w:rsidRDefault="00B52179" w:rsidP="005E2055">
      <w:pPr>
        <w:pStyle w:val="NoSpacing"/>
        <w:rPr>
          <w:rFonts w:asciiTheme="majorHAnsi" w:hAnsiTheme="majorHAnsi"/>
          <w:color w:val="202020"/>
          <w:sz w:val="24"/>
          <w:szCs w:val="24"/>
        </w:rPr>
      </w:pPr>
      <w:r w:rsidRPr="000C078E">
        <w:rPr>
          <w:rFonts w:asciiTheme="majorHAnsi" w:hAnsiTheme="majorHAnsi"/>
          <w:sz w:val="24"/>
          <w:szCs w:val="24"/>
        </w:rPr>
        <w:fldChar w:fldCharType="begin"/>
      </w:r>
      <w:r w:rsidRPr="000C078E">
        <w:rPr>
          <w:rFonts w:asciiTheme="majorHAnsi" w:hAnsiTheme="majorHAnsi"/>
          <w:sz w:val="24"/>
          <w:szCs w:val="24"/>
        </w:rPr>
        <w:instrText xml:space="preserve"> HYPERLINK "http://www.corestandards.org/ELA-Literacy/W/1/1/" </w:instrText>
      </w:r>
      <w:r w:rsidRPr="000C078E">
        <w:rPr>
          <w:rFonts w:asciiTheme="majorHAnsi" w:hAnsiTheme="majorHAnsi"/>
          <w:sz w:val="24"/>
          <w:szCs w:val="24"/>
        </w:rPr>
        <w:fldChar w:fldCharType="separate"/>
      </w:r>
      <w:r w:rsidRPr="000C078E">
        <w:rPr>
          <w:rStyle w:val="Hyperlink"/>
          <w:rFonts w:asciiTheme="majorHAnsi" w:hAnsiTheme="majorHAnsi"/>
          <w:caps/>
          <w:color w:val="373737"/>
          <w:sz w:val="24"/>
          <w:szCs w:val="24"/>
        </w:rPr>
        <w:t>CCSS.ELA-LITERACY.W.1.1</w:t>
      </w:r>
      <w:r w:rsidRPr="000C078E">
        <w:rPr>
          <w:rFonts w:asciiTheme="majorHAnsi" w:hAnsiTheme="majorHAnsi"/>
          <w:sz w:val="24"/>
          <w:szCs w:val="24"/>
        </w:rPr>
        <w:fldChar w:fldCharType="end"/>
      </w:r>
      <w:bookmarkEnd w:id="9"/>
      <w:r w:rsidRPr="000C078E">
        <w:rPr>
          <w:rFonts w:asciiTheme="majorHAnsi" w:hAnsiTheme="majorHAnsi"/>
          <w:color w:val="202020"/>
          <w:sz w:val="24"/>
          <w:szCs w:val="24"/>
        </w:rPr>
        <w:br/>
        <w:t>Write opinion pieces in which they introduce the topic or name the book they are writing about, state an opinion, supply a reason for the opinion, and provide some sense of closure.</w:t>
      </w:r>
    </w:p>
    <w:p w:rsidR="00B52179" w:rsidRPr="000C078E" w:rsidRDefault="00B52179" w:rsidP="005E2055">
      <w:pPr>
        <w:pStyle w:val="NoSpacing"/>
        <w:rPr>
          <w:rFonts w:asciiTheme="majorHAnsi" w:hAnsiTheme="majorHAnsi"/>
          <w:sz w:val="24"/>
          <w:szCs w:val="24"/>
        </w:rPr>
      </w:pPr>
      <w:bookmarkStart w:id="10" w:name="CCSS.ELA-Literacy.W.1.5"/>
    </w:p>
    <w:p w:rsidR="00B52179" w:rsidRPr="000C078E" w:rsidRDefault="00B52179" w:rsidP="005E2055">
      <w:pPr>
        <w:pStyle w:val="NoSpacing"/>
        <w:rPr>
          <w:rFonts w:asciiTheme="majorHAnsi" w:hAnsiTheme="majorHAnsi"/>
          <w:color w:val="202020"/>
          <w:sz w:val="24"/>
          <w:szCs w:val="24"/>
        </w:rPr>
      </w:pPr>
      <w:hyperlink r:id="rId6" w:history="1">
        <w:r w:rsidRPr="000C078E">
          <w:rPr>
            <w:rStyle w:val="Hyperlink"/>
            <w:rFonts w:asciiTheme="majorHAnsi" w:hAnsiTheme="majorHAnsi"/>
            <w:caps/>
            <w:color w:val="373737"/>
            <w:sz w:val="24"/>
            <w:szCs w:val="24"/>
          </w:rPr>
          <w:t>CCSS.ELA-LITERACY.W.1.5</w:t>
        </w:r>
      </w:hyperlink>
      <w:bookmarkEnd w:id="10"/>
      <w:r w:rsidRPr="000C078E">
        <w:rPr>
          <w:rFonts w:asciiTheme="majorHAnsi" w:hAnsiTheme="majorHAnsi"/>
          <w:color w:val="202020"/>
          <w:sz w:val="24"/>
          <w:szCs w:val="24"/>
        </w:rPr>
        <w:br/>
        <w:t>With guidance and support from adults, focus on a topic, respond to questions and suggestions from peers, and add details to strengthen writing as needed.</w:t>
      </w:r>
    </w:p>
    <w:p w:rsidR="00B52179" w:rsidRPr="000C078E" w:rsidRDefault="00B52179" w:rsidP="005E2055">
      <w:pPr>
        <w:pStyle w:val="NoSpacing"/>
        <w:rPr>
          <w:rFonts w:asciiTheme="majorHAnsi" w:hAnsiTheme="majorHAnsi"/>
          <w:sz w:val="24"/>
          <w:szCs w:val="24"/>
        </w:rPr>
      </w:pPr>
      <w:bookmarkStart w:id="11" w:name="CCSS.ELA-Literacy.W.1.6"/>
    </w:p>
    <w:p w:rsidR="00B52179" w:rsidRPr="000C078E" w:rsidRDefault="00B52179" w:rsidP="005E2055">
      <w:pPr>
        <w:pStyle w:val="NoSpacing"/>
        <w:rPr>
          <w:rFonts w:asciiTheme="majorHAnsi" w:hAnsiTheme="majorHAnsi"/>
          <w:sz w:val="24"/>
          <w:szCs w:val="24"/>
        </w:rPr>
      </w:pPr>
      <w:hyperlink r:id="rId7" w:history="1">
        <w:r w:rsidRPr="000C078E">
          <w:rPr>
            <w:rStyle w:val="Hyperlink"/>
            <w:rFonts w:asciiTheme="majorHAnsi" w:hAnsiTheme="majorHAnsi"/>
            <w:caps/>
            <w:color w:val="373737"/>
            <w:sz w:val="24"/>
            <w:szCs w:val="24"/>
          </w:rPr>
          <w:t>CCSS.ELA-LITERACY.W.1.6</w:t>
        </w:r>
      </w:hyperlink>
      <w:bookmarkEnd w:id="11"/>
      <w:r w:rsidRPr="000C078E">
        <w:rPr>
          <w:rFonts w:asciiTheme="majorHAnsi" w:hAnsiTheme="majorHAnsi"/>
          <w:color w:val="202020"/>
          <w:sz w:val="24"/>
          <w:szCs w:val="24"/>
        </w:rPr>
        <w:br/>
        <w:t>With guidance and support from adults, use a variety of digital tools to produce and publish writing, including in collaboration with peers.</w:t>
      </w:r>
    </w:p>
    <w:p w:rsidR="005E2055" w:rsidRPr="000C078E" w:rsidRDefault="005E2055" w:rsidP="005E2055">
      <w:pPr>
        <w:pStyle w:val="NoSpacing"/>
        <w:outlineLvl w:val="0"/>
        <w:rPr>
          <w:rFonts w:asciiTheme="majorHAnsi" w:hAnsiTheme="majorHAnsi"/>
          <w:sz w:val="24"/>
          <w:szCs w:val="24"/>
        </w:rPr>
      </w:pPr>
      <w:bookmarkStart w:id="12" w:name="_Toc399706459"/>
      <w:bookmarkStart w:id="13" w:name="_Toc399706825"/>
      <w:bookmarkStart w:id="14" w:name="_Toc399707024"/>
    </w:p>
    <w:p w:rsidR="005E2055" w:rsidRPr="000C078E" w:rsidRDefault="005E2055" w:rsidP="005E2055">
      <w:pPr>
        <w:pStyle w:val="NoSpacing"/>
        <w:outlineLvl w:val="0"/>
        <w:rPr>
          <w:rFonts w:asciiTheme="majorHAnsi" w:hAnsiTheme="majorHAnsi"/>
          <w:sz w:val="24"/>
          <w:szCs w:val="24"/>
        </w:rPr>
      </w:pPr>
      <w:r w:rsidRPr="000C078E">
        <w:rPr>
          <w:rFonts w:asciiTheme="majorHAnsi" w:hAnsiTheme="majorHAnsi"/>
          <w:sz w:val="24"/>
          <w:szCs w:val="24"/>
        </w:rPr>
        <w:t>International Society for Technology and Education (ISTE) Standards</w:t>
      </w:r>
      <w:bookmarkEnd w:id="12"/>
      <w:bookmarkEnd w:id="13"/>
      <w:bookmarkEnd w:id="14"/>
    </w:p>
    <w:p w:rsidR="005E2055" w:rsidRPr="000C078E" w:rsidRDefault="00A444DC" w:rsidP="005E2055">
      <w:pPr>
        <w:pStyle w:val="NoSpacing"/>
        <w:rPr>
          <w:rFonts w:asciiTheme="majorHAnsi" w:hAnsiTheme="majorHAnsi"/>
          <w:color w:val="000000" w:themeColor="text1"/>
          <w:sz w:val="24"/>
          <w:szCs w:val="24"/>
        </w:rPr>
      </w:pPr>
      <w:hyperlink r:id="rId8" w:history="1">
        <w:r w:rsidR="005E2055" w:rsidRPr="000C078E">
          <w:rPr>
            <w:rStyle w:val="Hyperlink"/>
            <w:rFonts w:asciiTheme="majorHAnsi" w:hAnsiTheme="majorHAnsi"/>
            <w:color w:val="000000" w:themeColor="text1"/>
            <w:sz w:val="24"/>
            <w:szCs w:val="24"/>
          </w:rPr>
          <w:t>http://www.iste.org/docs/pdfs/20-14_ISTE_Standards-S_PDF.pdf</w:t>
        </w:r>
      </w:hyperlink>
    </w:p>
    <w:p w:rsidR="005E2055" w:rsidRPr="000C078E" w:rsidRDefault="005E2055" w:rsidP="005E2055">
      <w:pPr>
        <w:pStyle w:val="NoSpacing"/>
        <w:rPr>
          <w:rFonts w:asciiTheme="majorHAnsi" w:hAnsiTheme="majorHAnsi"/>
          <w:sz w:val="24"/>
          <w:szCs w:val="24"/>
        </w:rPr>
      </w:pP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 xml:space="preserve">1. Creativity and innovation </w:t>
      </w: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Students demonstrate creative thinking, construct knowledge, and develop innovative products and processes using technology.</w:t>
      </w:r>
    </w:p>
    <w:p w:rsidR="00E27F73" w:rsidRPr="000C078E" w:rsidRDefault="00E27F73" w:rsidP="00E27F73">
      <w:pPr>
        <w:pStyle w:val="NoSpacing"/>
        <w:ind w:firstLine="720"/>
        <w:rPr>
          <w:rFonts w:asciiTheme="majorHAnsi" w:hAnsiTheme="majorHAnsi"/>
          <w:sz w:val="24"/>
          <w:szCs w:val="24"/>
        </w:rPr>
      </w:pPr>
      <w:r w:rsidRPr="000C078E">
        <w:rPr>
          <w:rFonts w:asciiTheme="majorHAnsi" w:hAnsiTheme="majorHAnsi"/>
          <w:sz w:val="24"/>
          <w:szCs w:val="24"/>
        </w:rPr>
        <w:t>a. Apply existing knowledge to generate new ideas, products, or processes</w:t>
      </w:r>
    </w:p>
    <w:p w:rsidR="00E27F73" w:rsidRPr="000C078E" w:rsidRDefault="00E27F73" w:rsidP="00E27F73">
      <w:pPr>
        <w:pStyle w:val="NoSpacing"/>
        <w:ind w:firstLine="720"/>
        <w:rPr>
          <w:rFonts w:asciiTheme="majorHAnsi" w:hAnsiTheme="majorHAnsi"/>
          <w:sz w:val="24"/>
          <w:szCs w:val="24"/>
        </w:rPr>
      </w:pPr>
      <w:r w:rsidRPr="000C078E">
        <w:rPr>
          <w:rFonts w:asciiTheme="majorHAnsi" w:hAnsiTheme="majorHAnsi"/>
          <w:sz w:val="24"/>
          <w:szCs w:val="24"/>
        </w:rPr>
        <w:t>b. Create original works as a means of personal or group expression</w:t>
      </w:r>
    </w:p>
    <w:p w:rsidR="00E27F73" w:rsidRPr="000C078E" w:rsidRDefault="00E27F73" w:rsidP="00E27F73">
      <w:pPr>
        <w:pStyle w:val="NoSpacing"/>
        <w:rPr>
          <w:rFonts w:asciiTheme="majorHAnsi" w:hAnsiTheme="majorHAnsi"/>
          <w:sz w:val="24"/>
          <w:szCs w:val="24"/>
        </w:rPr>
      </w:pP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 xml:space="preserve"> 2. Communication and collaboration </w:t>
      </w: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Students use digital media and environments to communicate and work collaboratively, including at a distance, to support individual learning and contribute to the learning of others.</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a. Interact, collaborate, and publish with peers, experts, or others employing a variety of digital environments and media</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b. Communicate information and ideas effectively to multiple audiences using a variety of media and formats</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d. Contribute to project teams to produce original works or solve problems</w:t>
      </w:r>
    </w:p>
    <w:p w:rsidR="00E27F73" w:rsidRPr="000C078E" w:rsidRDefault="00E27F73" w:rsidP="00E27F73">
      <w:pPr>
        <w:pStyle w:val="NoSpacing"/>
        <w:rPr>
          <w:rFonts w:asciiTheme="majorHAnsi" w:hAnsiTheme="majorHAnsi"/>
          <w:sz w:val="24"/>
          <w:szCs w:val="24"/>
        </w:rPr>
      </w:pP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4. Criti</w:t>
      </w:r>
      <w:r w:rsidR="006118A9" w:rsidRPr="000C078E">
        <w:rPr>
          <w:rFonts w:asciiTheme="majorHAnsi" w:hAnsiTheme="majorHAnsi"/>
          <w:sz w:val="24"/>
          <w:szCs w:val="24"/>
        </w:rPr>
        <w:t xml:space="preserve">cal thinking, problem solving, </w:t>
      </w:r>
      <w:r w:rsidRPr="000C078E">
        <w:rPr>
          <w:rFonts w:asciiTheme="majorHAnsi" w:hAnsiTheme="majorHAnsi"/>
          <w:sz w:val="24"/>
          <w:szCs w:val="24"/>
        </w:rPr>
        <w:t xml:space="preserve">and decision making </w:t>
      </w: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Students use critical thinking skills to plan and conduct research, manage projects, solve problems, and make informed decisions using appropriate digital tools and resources.</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b. Plan and manage activities to develop a solution or complete a project</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c. Collect and analyze data to identify solutions and/or make informed decisions</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d. Use multiple processes and diverse perspectives to explore alternative solutions</w:t>
      </w:r>
    </w:p>
    <w:p w:rsidR="006118A9" w:rsidRPr="000C078E" w:rsidRDefault="006118A9" w:rsidP="00E27F73">
      <w:pPr>
        <w:pStyle w:val="NoSpacing"/>
        <w:rPr>
          <w:rFonts w:asciiTheme="majorHAnsi" w:hAnsiTheme="majorHAnsi"/>
          <w:sz w:val="24"/>
          <w:szCs w:val="24"/>
        </w:rPr>
      </w:pP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 xml:space="preserve">5. Digital citizenship </w:t>
      </w: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 xml:space="preserve">Students understand human, cultural, and societal issues related to technology and practice legal and ethical behavior. </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b. Exhibit a positive attitude toward using technology that supports collaboration, learning, and productivity</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lastRenderedPageBreak/>
        <w:t>c. Demonstrate personal responsibility for lifelong learning</w:t>
      </w:r>
    </w:p>
    <w:p w:rsidR="00E27F73" w:rsidRPr="000C078E" w:rsidRDefault="00E27F73" w:rsidP="00E27F73">
      <w:pPr>
        <w:pStyle w:val="NoSpacing"/>
        <w:rPr>
          <w:rFonts w:asciiTheme="majorHAnsi" w:hAnsiTheme="majorHAnsi"/>
          <w:sz w:val="24"/>
          <w:szCs w:val="24"/>
        </w:rPr>
      </w:pPr>
    </w:p>
    <w:p w:rsidR="00E27F73"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 xml:space="preserve">6. Technology operations and concepts </w:t>
      </w:r>
    </w:p>
    <w:p w:rsidR="006118A9" w:rsidRPr="000C078E" w:rsidRDefault="00E27F73" w:rsidP="00E27F73">
      <w:pPr>
        <w:pStyle w:val="NoSpacing"/>
        <w:rPr>
          <w:rFonts w:asciiTheme="majorHAnsi" w:hAnsiTheme="majorHAnsi"/>
          <w:sz w:val="24"/>
          <w:szCs w:val="24"/>
        </w:rPr>
      </w:pPr>
      <w:r w:rsidRPr="000C078E">
        <w:rPr>
          <w:rFonts w:asciiTheme="majorHAnsi" w:hAnsiTheme="majorHAnsi"/>
          <w:sz w:val="24"/>
          <w:szCs w:val="24"/>
        </w:rPr>
        <w:t xml:space="preserve">Students demonstrate a sound understanding of technology concepts, systems, and operations. </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a. Understand and use technology systems</w:t>
      </w:r>
    </w:p>
    <w:p w:rsidR="00E27F73"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b. Select and use applications effectively and productively</w:t>
      </w:r>
    </w:p>
    <w:p w:rsidR="005E2055" w:rsidRPr="000C078E" w:rsidRDefault="00E27F73" w:rsidP="006118A9">
      <w:pPr>
        <w:pStyle w:val="NoSpacing"/>
        <w:ind w:firstLine="720"/>
        <w:rPr>
          <w:rFonts w:asciiTheme="majorHAnsi" w:hAnsiTheme="majorHAnsi"/>
          <w:sz w:val="24"/>
          <w:szCs w:val="24"/>
        </w:rPr>
      </w:pPr>
      <w:r w:rsidRPr="000C078E">
        <w:rPr>
          <w:rFonts w:asciiTheme="majorHAnsi" w:hAnsiTheme="majorHAnsi"/>
          <w:sz w:val="24"/>
          <w:szCs w:val="24"/>
        </w:rPr>
        <w:t>d. Transfer current knowledge to learning of new technologies</w:t>
      </w:r>
    </w:p>
    <w:p w:rsidR="006118A9" w:rsidRPr="000C078E" w:rsidRDefault="006118A9" w:rsidP="006118A9">
      <w:pPr>
        <w:pStyle w:val="NoSpacing"/>
        <w:ind w:firstLine="720"/>
        <w:rPr>
          <w:rFonts w:asciiTheme="majorHAnsi" w:hAnsiTheme="majorHAnsi"/>
          <w:sz w:val="24"/>
          <w:szCs w:val="24"/>
        </w:rPr>
      </w:pPr>
    </w:p>
    <w:p w:rsidR="006118A9" w:rsidRPr="000C078E" w:rsidRDefault="006118A9" w:rsidP="006118A9">
      <w:pPr>
        <w:pStyle w:val="NoSpacing"/>
        <w:ind w:firstLine="720"/>
        <w:rPr>
          <w:rFonts w:asciiTheme="majorHAnsi" w:hAnsiTheme="majorHAnsi"/>
          <w:sz w:val="24"/>
          <w:szCs w:val="24"/>
        </w:rPr>
      </w:pPr>
    </w:p>
    <w:p w:rsidR="005E2055" w:rsidRPr="000C078E" w:rsidRDefault="005E2055" w:rsidP="005E2055">
      <w:pPr>
        <w:pStyle w:val="NoSpacing"/>
        <w:outlineLvl w:val="0"/>
        <w:rPr>
          <w:rFonts w:asciiTheme="majorHAnsi" w:hAnsiTheme="majorHAnsi"/>
          <w:b/>
          <w:sz w:val="24"/>
          <w:szCs w:val="24"/>
          <w:u w:val="single"/>
        </w:rPr>
      </w:pPr>
      <w:bookmarkStart w:id="15" w:name="_Toc399707029"/>
      <w:bookmarkStart w:id="16" w:name="Activities"/>
      <w:r w:rsidRPr="000C078E">
        <w:rPr>
          <w:rFonts w:asciiTheme="majorHAnsi" w:hAnsiTheme="majorHAnsi"/>
          <w:b/>
          <w:sz w:val="24"/>
          <w:szCs w:val="24"/>
          <w:u w:val="single"/>
        </w:rPr>
        <w:t>Activities</w:t>
      </w:r>
      <w:bookmarkEnd w:id="15"/>
      <w:r w:rsidRPr="000C078E">
        <w:rPr>
          <w:rFonts w:asciiTheme="majorHAnsi" w:hAnsiTheme="majorHAnsi"/>
          <w:b/>
          <w:sz w:val="24"/>
          <w:szCs w:val="24"/>
          <w:u w:val="single"/>
        </w:rPr>
        <w:fldChar w:fldCharType="begin"/>
      </w:r>
      <w:r w:rsidRPr="000C078E">
        <w:rPr>
          <w:rFonts w:asciiTheme="majorHAnsi" w:hAnsiTheme="majorHAnsi"/>
          <w:sz w:val="24"/>
          <w:szCs w:val="24"/>
        </w:rPr>
        <w:instrText xml:space="preserve"> XE "</w:instrText>
      </w:r>
      <w:r w:rsidRPr="000C078E">
        <w:rPr>
          <w:rFonts w:asciiTheme="majorHAnsi" w:hAnsiTheme="majorHAnsi"/>
          <w:b/>
          <w:sz w:val="24"/>
          <w:szCs w:val="24"/>
          <w:u w:val="single"/>
        </w:rPr>
        <w:instrText>Activities</w:instrText>
      </w:r>
      <w:r w:rsidRPr="000C078E">
        <w:rPr>
          <w:rFonts w:asciiTheme="majorHAnsi" w:hAnsiTheme="majorHAnsi"/>
          <w:sz w:val="24"/>
          <w:szCs w:val="24"/>
        </w:rPr>
        <w:instrText xml:space="preserve">" </w:instrText>
      </w:r>
      <w:r w:rsidRPr="000C078E">
        <w:rPr>
          <w:rFonts w:asciiTheme="majorHAnsi" w:hAnsiTheme="majorHAnsi"/>
          <w:b/>
          <w:sz w:val="24"/>
          <w:szCs w:val="24"/>
          <w:u w:val="single"/>
        </w:rPr>
        <w:fldChar w:fldCharType="end"/>
      </w:r>
    </w:p>
    <w:tbl>
      <w:tblPr>
        <w:tblStyle w:val="TableGrid"/>
        <w:tblW w:w="0" w:type="auto"/>
        <w:tblLook w:val="04A0" w:firstRow="1" w:lastRow="0" w:firstColumn="1" w:lastColumn="0" w:noHBand="0" w:noVBand="1"/>
      </w:tblPr>
      <w:tblGrid>
        <w:gridCol w:w="6646"/>
        <w:gridCol w:w="1368"/>
        <w:gridCol w:w="1336"/>
      </w:tblGrid>
      <w:tr w:rsidR="000C078E" w:rsidRPr="000C078E" w:rsidTr="00E02589">
        <w:tc>
          <w:tcPr>
            <w:tcW w:w="6646" w:type="dxa"/>
            <w:vMerge w:val="restart"/>
            <w:shd w:val="clear" w:color="auto" w:fill="D9D9D9" w:themeFill="background1" w:themeFillShade="D9"/>
            <w:vAlign w:val="center"/>
          </w:tcPr>
          <w:bookmarkEnd w:id="16"/>
          <w:p w:rsidR="005E2055" w:rsidRPr="000C078E" w:rsidRDefault="005E2055" w:rsidP="00AD3618">
            <w:pPr>
              <w:pStyle w:val="NoSpacing"/>
              <w:jc w:val="center"/>
              <w:rPr>
                <w:rFonts w:asciiTheme="majorHAnsi" w:hAnsiTheme="majorHAnsi"/>
                <w:b/>
                <w:sz w:val="24"/>
                <w:szCs w:val="24"/>
              </w:rPr>
            </w:pPr>
            <w:r w:rsidRPr="000C078E">
              <w:rPr>
                <w:rFonts w:asciiTheme="majorHAnsi" w:hAnsiTheme="majorHAnsi"/>
                <w:b/>
                <w:sz w:val="24"/>
                <w:szCs w:val="24"/>
              </w:rPr>
              <w:t>Activities</w:t>
            </w:r>
          </w:p>
        </w:tc>
        <w:tc>
          <w:tcPr>
            <w:tcW w:w="2704" w:type="dxa"/>
            <w:gridSpan w:val="2"/>
            <w:shd w:val="clear" w:color="auto" w:fill="D9D9D9" w:themeFill="background1" w:themeFillShade="D9"/>
          </w:tcPr>
          <w:p w:rsidR="005E2055" w:rsidRPr="000C078E" w:rsidRDefault="005E2055" w:rsidP="00AD3618">
            <w:pPr>
              <w:pStyle w:val="NoSpacing"/>
              <w:jc w:val="center"/>
              <w:rPr>
                <w:rFonts w:asciiTheme="majorHAnsi" w:hAnsiTheme="majorHAnsi"/>
                <w:b/>
                <w:sz w:val="24"/>
                <w:szCs w:val="24"/>
              </w:rPr>
            </w:pPr>
            <w:r w:rsidRPr="000C078E">
              <w:rPr>
                <w:rFonts w:asciiTheme="majorHAnsi" w:hAnsiTheme="majorHAnsi"/>
                <w:b/>
                <w:sz w:val="24"/>
                <w:szCs w:val="24"/>
              </w:rPr>
              <w:t>Standards</w:t>
            </w:r>
          </w:p>
        </w:tc>
      </w:tr>
      <w:tr w:rsidR="005E6758" w:rsidRPr="000C078E" w:rsidTr="00E02589">
        <w:tc>
          <w:tcPr>
            <w:tcW w:w="6646" w:type="dxa"/>
            <w:vMerge/>
            <w:shd w:val="clear" w:color="auto" w:fill="D9D9D9" w:themeFill="background1" w:themeFillShade="D9"/>
          </w:tcPr>
          <w:p w:rsidR="00E539D6" w:rsidRPr="000C078E" w:rsidRDefault="00E539D6" w:rsidP="00AD3618">
            <w:pPr>
              <w:pStyle w:val="NoSpacing"/>
              <w:jc w:val="center"/>
              <w:rPr>
                <w:rFonts w:asciiTheme="majorHAnsi" w:hAnsiTheme="majorHAnsi"/>
                <w:b/>
                <w:sz w:val="24"/>
                <w:szCs w:val="24"/>
              </w:rPr>
            </w:pPr>
          </w:p>
        </w:tc>
        <w:tc>
          <w:tcPr>
            <w:tcW w:w="1368" w:type="dxa"/>
            <w:shd w:val="clear" w:color="auto" w:fill="D9D9D9" w:themeFill="background1" w:themeFillShade="D9"/>
          </w:tcPr>
          <w:p w:rsidR="00E539D6" w:rsidRPr="000C078E" w:rsidRDefault="00E539D6" w:rsidP="00AD3618">
            <w:pPr>
              <w:pStyle w:val="NoSpacing"/>
              <w:jc w:val="center"/>
              <w:rPr>
                <w:rFonts w:asciiTheme="majorHAnsi" w:hAnsiTheme="majorHAnsi"/>
                <w:b/>
                <w:sz w:val="24"/>
                <w:szCs w:val="24"/>
              </w:rPr>
            </w:pPr>
            <w:r w:rsidRPr="000C078E">
              <w:rPr>
                <w:rFonts w:asciiTheme="majorHAnsi" w:hAnsiTheme="majorHAnsi"/>
                <w:b/>
                <w:sz w:val="24"/>
                <w:szCs w:val="24"/>
              </w:rPr>
              <w:t>CCSS</w:t>
            </w:r>
          </w:p>
        </w:tc>
        <w:tc>
          <w:tcPr>
            <w:tcW w:w="1336" w:type="dxa"/>
            <w:shd w:val="clear" w:color="auto" w:fill="D9D9D9" w:themeFill="background1" w:themeFillShade="D9"/>
          </w:tcPr>
          <w:p w:rsidR="00E539D6" w:rsidRPr="000C078E" w:rsidRDefault="00E539D6" w:rsidP="00AD3618">
            <w:pPr>
              <w:pStyle w:val="NoSpacing"/>
              <w:jc w:val="center"/>
              <w:rPr>
                <w:rFonts w:asciiTheme="majorHAnsi" w:hAnsiTheme="majorHAnsi"/>
                <w:b/>
                <w:sz w:val="24"/>
                <w:szCs w:val="24"/>
              </w:rPr>
            </w:pPr>
            <w:r w:rsidRPr="000C078E">
              <w:rPr>
                <w:rFonts w:asciiTheme="majorHAnsi" w:hAnsiTheme="majorHAnsi"/>
                <w:b/>
                <w:sz w:val="24"/>
                <w:szCs w:val="24"/>
              </w:rPr>
              <w:t>ISTE</w:t>
            </w:r>
          </w:p>
        </w:tc>
      </w:tr>
      <w:tr w:rsidR="005E6758" w:rsidRPr="000C078E" w:rsidTr="00E02589">
        <w:tc>
          <w:tcPr>
            <w:tcW w:w="6646" w:type="dxa"/>
          </w:tcPr>
          <w:p w:rsidR="00E539D6" w:rsidRPr="000C078E" w:rsidRDefault="00AE2544" w:rsidP="00AD3618">
            <w:pPr>
              <w:pStyle w:val="NoSpacing"/>
              <w:rPr>
                <w:rFonts w:asciiTheme="majorHAnsi" w:hAnsiTheme="majorHAnsi"/>
                <w:sz w:val="24"/>
                <w:szCs w:val="24"/>
              </w:rPr>
            </w:pPr>
            <w:r w:rsidRPr="000C078E">
              <w:rPr>
                <w:rFonts w:asciiTheme="majorHAnsi" w:hAnsiTheme="majorHAnsi"/>
                <w:sz w:val="24"/>
                <w:szCs w:val="24"/>
              </w:rPr>
              <w:t>Previous Learning</w:t>
            </w:r>
          </w:p>
          <w:p w:rsidR="000B6C0F" w:rsidRPr="000C078E" w:rsidRDefault="00AE2544" w:rsidP="00004A70">
            <w:pPr>
              <w:pStyle w:val="NoSpacing"/>
              <w:rPr>
                <w:rFonts w:asciiTheme="majorHAnsi" w:hAnsiTheme="majorHAnsi"/>
                <w:sz w:val="24"/>
                <w:szCs w:val="24"/>
              </w:rPr>
            </w:pPr>
            <w:r w:rsidRPr="000C078E">
              <w:rPr>
                <w:rFonts w:asciiTheme="majorHAnsi" w:hAnsiTheme="majorHAnsi"/>
                <w:sz w:val="24"/>
                <w:szCs w:val="24"/>
              </w:rPr>
              <w:t xml:space="preserve">Before this learning activity, students had been working on writing facts on a given topic. </w:t>
            </w:r>
            <w:r w:rsidR="009C52C6" w:rsidRPr="000C078E">
              <w:rPr>
                <w:rFonts w:asciiTheme="majorHAnsi" w:hAnsiTheme="majorHAnsi"/>
                <w:sz w:val="24"/>
                <w:szCs w:val="24"/>
              </w:rPr>
              <w:t xml:space="preserve"> Students will now transition from information writing to opinion writing. Students will write a fact and an opinion about a given topic to distinguish the difference.  Students will discover through teacher modeling that a fact is a proven statement and an opinion one’s personal thoughts about a topic.</w:t>
            </w:r>
          </w:p>
        </w:tc>
        <w:tc>
          <w:tcPr>
            <w:tcW w:w="1368" w:type="dxa"/>
          </w:tcPr>
          <w:p w:rsidR="00E539D6" w:rsidRPr="000C078E" w:rsidRDefault="00FC17FB" w:rsidP="00AD3618">
            <w:pPr>
              <w:pStyle w:val="NoSpacing"/>
              <w:rPr>
                <w:rFonts w:asciiTheme="majorHAnsi" w:hAnsiTheme="majorHAnsi"/>
                <w:sz w:val="24"/>
                <w:szCs w:val="24"/>
              </w:rPr>
            </w:pPr>
            <w:r w:rsidRPr="000C078E">
              <w:rPr>
                <w:rFonts w:asciiTheme="majorHAnsi" w:hAnsiTheme="majorHAnsi"/>
                <w:sz w:val="24"/>
                <w:szCs w:val="24"/>
              </w:rPr>
              <w:t>W.1.1</w:t>
            </w:r>
          </w:p>
        </w:tc>
        <w:tc>
          <w:tcPr>
            <w:tcW w:w="1336" w:type="dxa"/>
          </w:tcPr>
          <w:p w:rsidR="00E539D6" w:rsidRPr="000C078E" w:rsidRDefault="00B0307E" w:rsidP="00AD3618">
            <w:pPr>
              <w:pStyle w:val="NoSpacing"/>
              <w:rPr>
                <w:rFonts w:asciiTheme="majorHAnsi" w:hAnsiTheme="majorHAnsi"/>
                <w:sz w:val="24"/>
                <w:szCs w:val="24"/>
              </w:rPr>
            </w:pPr>
            <w:r w:rsidRPr="000C078E">
              <w:rPr>
                <w:rFonts w:asciiTheme="majorHAnsi" w:hAnsiTheme="majorHAnsi"/>
                <w:sz w:val="24"/>
                <w:szCs w:val="24"/>
              </w:rPr>
              <w:t>N/A</w:t>
            </w:r>
          </w:p>
        </w:tc>
      </w:tr>
      <w:tr w:rsidR="005E6758" w:rsidRPr="000C078E" w:rsidTr="00E02589">
        <w:tc>
          <w:tcPr>
            <w:tcW w:w="6646" w:type="dxa"/>
          </w:tcPr>
          <w:p w:rsidR="00E539D6" w:rsidRPr="000C078E" w:rsidRDefault="00004A70" w:rsidP="00AD3618">
            <w:pPr>
              <w:pStyle w:val="NoSpacing"/>
              <w:rPr>
                <w:rFonts w:asciiTheme="majorHAnsi" w:hAnsiTheme="majorHAnsi"/>
                <w:sz w:val="24"/>
                <w:szCs w:val="24"/>
              </w:rPr>
            </w:pPr>
            <w:r w:rsidRPr="000C078E">
              <w:rPr>
                <w:rFonts w:asciiTheme="majorHAnsi" w:hAnsiTheme="majorHAnsi"/>
                <w:sz w:val="24"/>
                <w:szCs w:val="24"/>
              </w:rPr>
              <w:t>Day 1</w:t>
            </w:r>
          </w:p>
          <w:p w:rsidR="00004A70" w:rsidRPr="000C078E" w:rsidRDefault="00004A70" w:rsidP="00AD3618">
            <w:pPr>
              <w:pStyle w:val="NoSpacing"/>
              <w:rPr>
                <w:rFonts w:asciiTheme="majorHAnsi" w:hAnsiTheme="majorHAnsi"/>
                <w:sz w:val="24"/>
                <w:szCs w:val="24"/>
              </w:rPr>
            </w:pPr>
            <w:r w:rsidRPr="000C078E">
              <w:rPr>
                <w:rFonts w:asciiTheme="majorHAnsi" w:hAnsiTheme="majorHAnsi"/>
                <w:sz w:val="24"/>
                <w:szCs w:val="24"/>
              </w:rPr>
              <w:t>Students will sort facts and opinions from a flipchart on the Promethean board. Students will go back to their seats and write</w:t>
            </w:r>
            <w:r w:rsidR="001457CC" w:rsidRPr="000C078E">
              <w:rPr>
                <w:rFonts w:asciiTheme="majorHAnsi" w:hAnsiTheme="majorHAnsi"/>
                <w:sz w:val="24"/>
                <w:szCs w:val="24"/>
              </w:rPr>
              <w:t xml:space="preserve"> two opinion statements so the teach</w:t>
            </w:r>
            <w:r w:rsidR="00AC16D6" w:rsidRPr="000C078E">
              <w:rPr>
                <w:rFonts w:asciiTheme="majorHAnsi" w:hAnsiTheme="majorHAnsi"/>
                <w:sz w:val="24"/>
                <w:szCs w:val="24"/>
              </w:rPr>
              <w:t>er</w:t>
            </w:r>
            <w:r w:rsidR="001457CC" w:rsidRPr="000C078E">
              <w:rPr>
                <w:rFonts w:asciiTheme="majorHAnsi" w:hAnsiTheme="majorHAnsi"/>
                <w:sz w:val="24"/>
                <w:szCs w:val="24"/>
              </w:rPr>
              <w:t xml:space="preserve"> can assess whether students understand the difference between facts and opinions.</w:t>
            </w:r>
          </w:p>
        </w:tc>
        <w:tc>
          <w:tcPr>
            <w:tcW w:w="1368" w:type="dxa"/>
          </w:tcPr>
          <w:p w:rsidR="00E539D6" w:rsidRPr="000C078E" w:rsidRDefault="00FC17FB" w:rsidP="00AD3618">
            <w:pPr>
              <w:pStyle w:val="NoSpacing"/>
              <w:rPr>
                <w:rFonts w:asciiTheme="majorHAnsi" w:hAnsiTheme="majorHAnsi"/>
                <w:sz w:val="24"/>
                <w:szCs w:val="24"/>
              </w:rPr>
            </w:pPr>
            <w:r w:rsidRPr="000C078E">
              <w:rPr>
                <w:rFonts w:asciiTheme="majorHAnsi" w:hAnsiTheme="majorHAnsi"/>
                <w:sz w:val="24"/>
                <w:szCs w:val="24"/>
              </w:rPr>
              <w:t>W.1.1</w:t>
            </w:r>
          </w:p>
          <w:p w:rsidR="00E53097" w:rsidRPr="000C078E" w:rsidRDefault="00E53097" w:rsidP="00AD3618">
            <w:pPr>
              <w:pStyle w:val="NoSpacing"/>
              <w:rPr>
                <w:rFonts w:asciiTheme="majorHAnsi" w:hAnsiTheme="majorHAnsi"/>
                <w:sz w:val="24"/>
                <w:szCs w:val="24"/>
              </w:rPr>
            </w:pPr>
            <w:r w:rsidRPr="000C078E">
              <w:rPr>
                <w:rFonts w:asciiTheme="majorHAnsi" w:hAnsiTheme="majorHAnsi"/>
                <w:sz w:val="24"/>
                <w:szCs w:val="24"/>
              </w:rPr>
              <w:t>W.1.6</w:t>
            </w:r>
          </w:p>
        </w:tc>
        <w:tc>
          <w:tcPr>
            <w:tcW w:w="1336" w:type="dxa"/>
          </w:tcPr>
          <w:p w:rsidR="00E539D6" w:rsidRPr="000C078E" w:rsidRDefault="00B0307E" w:rsidP="00AD3618">
            <w:pPr>
              <w:pStyle w:val="NoSpacing"/>
              <w:rPr>
                <w:rFonts w:asciiTheme="majorHAnsi" w:hAnsiTheme="majorHAnsi"/>
                <w:sz w:val="24"/>
                <w:szCs w:val="24"/>
              </w:rPr>
            </w:pPr>
            <w:r w:rsidRPr="000C078E">
              <w:rPr>
                <w:rFonts w:asciiTheme="majorHAnsi" w:hAnsiTheme="majorHAnsi"/>
                <w:sz w:val="24"/>
                <w:szCs w:val="24"/>
              </w:rPr>
              <w:t>N/A</w:t>
            </w:r>
          </w:p>
        </w:tc>
      </w:tr>
      <w:tr w:rsidR="005E6758" w:rsidRPr="000C078E" w:rsidTr="00E02589">
        <w:tc>
          <w:tcPr>
            <w:tcW w:w="6646" w:type="dxa"/>
          </w:tcPr>
          <w:p w:rsidR="00AC16D6" w:rsidRPr="000C078E" w:rsidRDefault="0028512E" w:rsidP="00AD3618">
            <w:pPr>
              <w:pStyle w:val="NoSpacing"/>
              <w:rPr>
                <w:rFonts w:asciiTheme="majorHAnsi" w:hAnsiTheme="majorHAnsi"/>
                <w:sz w:val="24"/>
                <w:szCs w:val="24"/>
              </w:rPr>
            </w:pPr>
            <w:r w:rsidRPr="000C078E">
              <w:rPr>
                <w:rFonts w:asciiTheme="majorHAnsi" w:hAnsiTheme="majorHAnsi"/>
                <w:sz w:val="24"/>
                <w:szCs w:val="24"/>
              </w:rPr>
              <w:t>Day 2</w:t>
            </w:r>
          </w:p>
          <w:p w:rsidR="0028512E" w:rsidRPr="000C078E" w:rsidRDefault="00EB6498" w:rsidP="008843D8">
            <w:pPr>
              <w:pStyle w:val="NoSpacing"/>
              <w:rPr>
                <w:rFonts w:asciiTheme="majorHAnsi" w:hAnsiTheme="majorHAnsi"/>
                <w:sz w:val="24"/>
                <w:szCs w:val="24"/>
              </w:rPr>
            </w:pPr>
            <w:r w:rsidRPr="000C078E">
              <w:rPr>
                <w:rFonts w:asciiTheme="majorHAnsi" w:hAnsiTheme="majorHAnsi"/>
                <w:sz w:val="24"/>
                <w:szCs w:val="24"/>
              </w:rPr>
              <w:t xml:space="preserve">The teacher will post the question, “what is your favorite book?” on the board.  Students will </w:t>
            </w:r>
            <w:r w:rsidR="00983266" w:rsidRPr="000C078E">
              <w:rPr>
                <w:rFonts w:asciiTheme="majorHAnsi" w:hAnsiTheme="majorHAnsi"/>
                <w:sz w:val="24"/>
                <w:szCs w:val="24"/>
              </w:rPr>
              <w:t xml:space="preserve">take a few minutes to brainstorm and </w:t>
            </w:r>
            <w:r w:rsidRPr="000C078E">
              <w:rPr>
                <w:rFonts w:asciiTheme="majorHAnsi" w:hAnsiTheme="majorHAnsi"/>
                <w:sz w:val="24"/>
                <w:szCs w:val="24"/>
              </w:rPr>
              <w:t>respond orally and teacher will write responses on the board. Afterwards, students will justify their thinking with logical support to a partner.  Then, the teacher will ask several students what their partner said about their favorite book and why it was their favorite. The teacher will model an example on the board of her childhood favorite book (</w:t>
            </w:r>
            <w:r w:rsidR="00A4611C" w:rsidRPr="000C078E">
              <w:rPr>
                <w:rFonts w:asciiTheme="majorHAnsi" w:hAnsiTheme="majorHAnsi"/>
                <w:sz w:val="24"/>
                <w:szCs w:val="24"/>
              </w:rPr>
              <w:t xml:space="preserve">e.g. </w:t>
            </w:r>
            <w:r w:rsidRPr="000C078E">
              <w:rPr>
                <w:rFonts w:asciiTheme="majorHAnsi" w:hAnsiTheme="majorHAnsi"/>
                <w:sz w:val="24"/>
                <w:szCs w:val="24"/>
              </w:rPr>
              <w:t>“My favorite children’s book is ‘There’s an Alligator Under My Bed.’ This is my favorite children’s book because it is about an alligator and alligators are my favorite animal. It is also my favorite because I think it has funny parts</w:t>
            </w:r>
            <w:r w:rsidR="008843D8" w:rsidRPr="000C078E">
              <w:rPr>
                <w:rFonts w:asciiTheme="majorHAnsi" w:hAnsiTheme="majorHAnsi"/>
                <w:sz w:val="24"/>
                <w:szCs w:val="24"/>
              </w:rPr>
              <w:t>.</w:t>
            </w:r>
            <w:r w:rsidRPr="000C078E">
              <w:rPr>
                <w:rFonts w:asciiTheme="majorHAnsi" w:hAnsiTheme="majorHAnsi"/>
                <w:sz w:val="24"/>
                <w:szCs w:val="24"/>
              </w:rPr>
              <w:t>”).</w:t>
            </w:r>
            <w:r w:rsidR="00983266" w:rsidRPr="000C078E">
              <w:rPr>
                <w:rFonts w:asciiTheme="majorHAnsi" w:hAnsiTheme="majorHAnsi"/>
                <w:sz w:val="24"/>
                <w:szCs w:val="24"/>
              </w:rPr>
              <w:t xml:space="preserve"> The students will then go and </w:t>
            </w:r>
            <w:r w:rsidR="00590650" w:rsidRPr="000C078E">
              <w:rPr>
                <w:rFonts w:asciiTheme="majorHAnsi" w:hAnsiTheme="majorHAnsi"/>
                <w:sz w:val="24"/>
                <w:szCs w:val="24"/>
              </w:rPr>
              <w:t xml:space="preserve">write </w:t>
            </w:r>
            <w:r w:rsidR="0051735B" w:rsidRPr="000C078E">
              <w:rPr>
                <w:rFonts w:asciiTheme="majorHAnsi" w:hAnsiTheme="majorHAnsi"/>
                <w:sz w:val="24"/>
                <w:szCs w:val="24"/>
              </w:rPr>
              <w:t xml:space="preserve">a rough draft of </w:t>
            </w:r>
            <w:r w:rsidR="00590650" w:rsidRPr="000C078E">
              <w:rPr>
                <w:rFonts w:asciiTheme="majorHAnsi" w:hAnsiTheme="majorHAnsi"/>
                <w:sz w:val="24"/>
                <w:szCs w:val="24"/>
              </w:rPr>
              <w:t>an opinion piece about their favorite book and write two reasons why it is their favorite.</w:t>
            </w:r>
          </w:p>
        </w:tc>
        <w:tc>
          <w:tcPr>
            <w:tcW w:w="1368" w:type="dxa"/>
          </w:tcPr>
          <w:p w:rsidR="00AC16D6" w:rsidRPr="000C078E" w:rsidRDefault="00FC17FB" w:rsidP="00AD3618">
            <w:pPr>
              <w:pStyle w:val="NoSpacing"/>
              <w:rPr>
                <w:rFonts w:asciiTheme="majorHAnsi" w:hAnsiTheme="majorHAnsi"/>
                <w:sz w:val="24"/>
                <w:szCs w:val="24"/>
              </w:rPr>
            </w:pPr>
            <w:r w:rsidRPr="000C078E">
              <w:rPr>
                <w:rFonts w:asciiTheme="majorHAnsi" w:hAnsiTheme="majorHAnsi"/>
                <w:sz w:val="24"/>
                <w:szCs w:val="24"/>
              </w:rPr>
              <w:t>W.1.1</w:t>
            </w:r>
          </w:p>
          <w:p w:rsidR="007876BD" w:rsidRPr="000C078E" w:rsidRDefault="007876BD" w:rsidP="00AD3618">
            <w:pPr>
              <w:pStyle w:val="NoSpacing"/>
              <w:rPr>
                <w:rFonts w:asciiTheme="majorHAnsi" w:hAnsiTheme="majorHAnsi"/>
                <w:sz w:val="24"/>
                <w:szCs w:val="24"/>
              </w:rPr>
            </w:pPr>
            <w:r w:rsidRPr="000C078E">
              <w:rPr>
                <w:rFonts w:asciiTheme="majorHAnsi" w:hAnsiTheme="majorHAnsi"/>
                <w:sz w:val="24"/>
                <w:szCs w:val="24"/>
              </w:rPr>
              <w:t>W.1.5</w:t>
            </w:r>
          </w:p>
        </w:tc>
        <w:tc>
          <w:tcPr>
            <w:tcW w:w="1336" w:type="dxa"/>
          </w:tcPr>
          <w:p w:rsidR="00AC16D6" w:rsidRPr="000C078E" w:rsidRDefault="00B0307E" w:rsidP="00AD3618">
            <w:pPr>
              <w:pStyle w:val="NoSpacing"/>
              <w:rPr>
                <w:rFonts w:asciiTheme="majorHAnsi" w:hAnsiTheme="majorHAnsi"/>
                <w:sz w:val="24"/>
                <w:szCs w:val="24"/>
              </w:rPr>
            </w:pPr>
            <w:r w:rsidRPr="000C078E">
              <w:rPr>
                <w:rFonts w:asciiTheme="majorHAnsi" w:hAnsiTheme="majorHAnsi"/>
                <w:sz w:val="24"/>
                <w:szCs w:val="24"/>
              </w:rPr>
              <w:t>N/A</w:t>
            </w:r>
          </w:p>
        </w:tc>
      </w:tr>
      <w:tr w:rsidR="00EC4878" w:rsidRPr="000C078E" w:rsidTr="00E02589">
        <w:tc>
          <w:tcPr>
            <w:tcW w:w="6646" w:type="dxa"/>
          </w:tcPr>
          <w:p w:rsidR="00C16519" w:rsidRPr="000C078E" w:rsidRDefault="005403E8" w:rsidP="00AD3618">
            <w:pPr>
              <w:pStyle w:val="NoSpacing"/>
              <w:rPr>
                <w:rFonts w:asciiTheme="majorHAnsi" w:hAnsiTheme="majorHAnsi"/>
                <w:sz w:val="24"/>
                <w:szCs w:val="24"/>
              </w:rPr>
            </w:pPr>
            <w:r w:rsidRPr="000C078E">
              <w:rPr>
                <w:rFonts w:asciiTheme="majorHAnsi" w:hAnsiTheme="majorHAnsi"/>
                <w:sz w:val="24"/>
                <w:szCs w:val="24"/>
              </w:rPr>
              <w:t>Day 3</w:t>
            </w:r>
          </w:p>
          <w:p w:rsidR="00102BFF" w:rsidRPr="000C078E" w:rsidRDefault="004D6E04" w:rsidP="00142DAE">
            <w:pPr>
              <w:pStyle w:val="NoSpacing"/>
              <w:rPr>
                <w:rFonts w:asciiTheme="majorHAnsi" w:hAnsiTheme="majorHAnsi"/>
                <w:sz w:val="24"/>
                <w:szCs w:val="24"/>
              </w:rPr>
            </w:pPr>
            <w:r w:rsidRPr="000C078E">
              <w:rPr>
                <w:rFonts w:asciiTheme="majorHAnsi" w:hAnsiTheme="majorHAnsi"/>
                <w:sz w:val="24"/>
                <w:szCs w:val="24"/>
              </w:rPr>
              <w:t>The teacher will repost the question “what is your favorite book?”</w:t>
            </w:r>
            <w:r w:rsidR="008843D8" w:rsidRPr="000C078E">
              <w:rPr>
                <w:rFonts w:asciiTheme="majorHAnsi" w:hAnsiTheme="majorHAnsi"/>
                <w:sz w:val="24"/>
                <w:szCs w:val="24"/>
              </w:rPr>
              <w:t xml:space="preserve"> and the teacher’s response.  The teacher will tell the students to </w:t>
            </w:r>
            <w:r w:rsidR="008843D8" w:rsidRPr="000C078E">
              <w:rPr>
                <w:rFonts w:asciiTheme="majorHAnsi" w:hAnsiTheme="majorHAnsi"/>
                <w:sz w:val="24"/>
                <w:szCs w:val="24"/>
              </w:rPr>
              <w:lastRenderedPageBreak/>
              <w:t>make sure their opinions are supported with information. The teacher wil</w:t>
            </w:r>
            <w:r w:rsidR="00FB14F6" w:rsidRPr="000C078E">
              <w:rPr>
                <w:rFonts w:asciiTheme="majorHAnsi" w:hAnsiTheme="majorHAnsi"/>
                <w:sz w:val="24"/>
                <w:szCs w:val="24"/>
              </w:rPr>
              <w:t>l then repost her example and ask the class if there is support for the opinion.  The students will know that the first reason has support (</w:t>
            </w:r>
            <w:r w:rsidR="009E0FBD" w:rsidRPr="000C078E">
              <w:rPr>
                <w:rFonts w:asciiTheme="majorHAnsi" w:hAnsiTheme="majorHAnsi"/>
                <w:sz w:val="24"/>
                <w:szCs w:val="24"/>
              </w:rPr>
              <w:t xml:space="preserve">e.g. </w:t>
            </w:r>
            <w:r w:rsidR="00FB14F6" w:rsidRPr="000C078E">
              <w:rPr>
                <w:rFonts w:asciiTheme="majorHAnsi" w:hAnsiTheme="majorHAnsi"/>
                <w:sz w:val="24"/>
                <w:szCs w:val="24"/>
              </w:rPr>
              <w:t>“</w:t>
            </w:r>
            <w:r w:rsidR="00142DAE" w:rsidRPr="000C078E">
              <w:rPr>
                <w:rFonts w:asciiTheme="majorHAnsi" w:hAnsiTheme="majorHAnsi"/>
                <w:sz w:val="24"/>
                <w:szCs w:val="24"/>
              </w:rPr>
              <w:t xml:space="preserve">it is about an alligator and </w:t>
            </w:r>
            <w:r w:rsidR="00FB14F6" w:rsidRPr="000C078E">
              <w:rPr>
                <w:rFonts w:asciiTheme="majorHAnsi" w:hAnsiTheme="majorHAnsi"/>
                <w:sz w:val="24"/>
                <w:szCs w:val="24"/>
              </w:rPr>
              <w:t>alligators are my favorite animal”)</w:t>
            </w:r>
            <w:r w:rsidR="00092CC8" w:rsidRPr="000C078E">
              <w:rPr>
                <w:rFonts w:asciiTheme="majorHAnsi" w:hAnsiTheme="majorHAnsi"/>
                <w:sz w:val="24"/>
                <w:szCs w:val="24"/>
              </w:rPr>
              <w:t>, but that the second reason does not have support (</w:t>
            </w:r>
            <w:r w:rsidR="009E0FBD" w:rsidRPr="000C078E">
              <w:rPr>
                <w:rFonts w:asciiTheme="majorHAnsi" w:hAnsiTheme="majorHAnsi"/>
                <w:sz w:val="24"/>
                <w:szCs w:val="24"/>
              </w:rPr>
              <w:t xml:space="preserve">e.g. </w:t>
            </w:r>
            <w:r w:rsidR="00092CC8" w:rsidRPr="000C078E">
              <w:rPr>
                <w:rFonts w:asciiTheme="majorHAnsi" w:hAnsiTheme="majorHAnsi"/>
                <w:sz w:val="24"/>
                <w:szCs w:val="24"/>
              </w:rPr>
              <w:t>“it has funny parts” without explaining what parts are funny)</w:t>
            </w:r>
            <w:r w:rsidR="00786C7C" w:rsidRPr="000C078E">
              <w:rPr>
                <w:rFonts w:asciiTheme="majorHAnsi" w:hAnsiTheme="majorHAnsi"/>
                <w:sz w:val="24"/>
                <w:szCs w:val="24"/>
              </w:rPr>
              <w:t>.</w:t>
            </w:r>
            <w:r w:rsidR="0041728A" w:rsidRPr="000C078E">
              <w:rPr>
                <w:rFonts w:asciiTheme="majorHAnsi" w:hAnsiTheme="majorHAnsi"/>
                <w:sz w:val="24"/>
                <w:szCs w:val="24"/>
              </w:rPr>
              <w:t xml:space="preserve"> Now, the teacher will add to her response (e.g. “it has funny parts, such as when the boy puts candy and soda out for the alligator.”).</w:t>
            </w:r>
            <w:r w:rsidR="00D459EE" w:rsidRPr="000C078E">
              <w:rPr>
                <w:rFonts w:asciiTheme="majorHAnsi" w:hAnsiTheme="majorHAnsi"/>
                <w:sz w:val="24"/>
                <w:szCs w:val="24"/>
              </w:rPr>
              <w:t xml:space="preserve"> The teacher will ask students to think about their writing, and that today, they will go back and edit with a partner to see what they should add to their writing to make sure their opinion is supported.</w:t>
            </w:r>
            <w:r w:rsidR="00D438B2" w:rsidRPr="000C078E">
              <w:rPr>
                <w:rFonts w:asciiTheme="majorHAnsi" w:hAnsiTheme="majorHAnsi"/>
                <w:sz w:val="24"/>
                <w:szCs w:val="24"/>
              </w:rPr>
              <w:t xml:space="preserve"> The students will go edit with a partner using colored pencils to correct any improper writing conventions and to circle areas where the students need to add writing.</w:t>
            </w:r>
            <w:r w:rsidR="00926F59" w:rsidRPr="000C078E">
              <w:rPr>
                <w:rFonts w:asciiTheme="majorHAnsi" w:hAnsiTheme="majorHAnsi"/>
                <w:sz w:val="24"/>
                <w:szCs w:val="24"/>
              </w:rPr>
              <w:t xml:space="preserve"> The students will then take back their original paper and make the changes.</w:t>
            </w:r>
            <w:r w:rsidR="00D438B2" w:rsidRPr="000C078E">
              <w:rPr>
                <w:rFonts w:asciiTheme="majorHAnsi" w:hAnsiTheme="majorHAnsi"/>
                <w:sz w:val="24"/>
                <w:szCs w:val="24"/>
              </w:rPr>
              <w:t xml:space="preserve">  The teacher will walk around and add support where needed.</w:t>
            </w:r>
          </w:p>
        </w:tc>
        <w:tc>
          <w:tcPr>
            <w:tcW w:w="1368" w:type="dxa"/>
          </w:tcPr>
          <w:p w:rsidR="00C16519" w:rsidRPr="000C078E" w:rsidRDefault="00FC17FB" w:rsidP="00AD3618">
            <w:pPr>
              <w:pStyle w:val="NoSpacing"/>
              <w:rPr>
                <w:rFonts w:asciiTheme="majorHAnsi" w:hAnsiTheme="majorHAnsi"/>
                <w:sz w:val="24"/>
                <w:szCs w:val="24"/>
              </w:rPr>
            </w:pPr>
            <w:r w:rsidRPr="000C078E">
              <w:rPr>
                <w:rFonts w:asciiTheme="majorHAnsi" w:hAnsiTheme="majorHAnsi"/>
                <w:sz w:val="24"/>
                <w:szCs w:val="24"/>
              </w:rPr>
              <w:lastRenderedPageBreak/>
              <w:t>W.1.1</w:t>
            </w:r>
          </w:p>
          <w:p w:rsidR="007876BD" w:rsidRPr="000C078E" w:rsidRDefault="007876BD" w:rsidP="00AD3618">
            <w:pPr>
              <w:pStyle w:val="NoSpacing"/>
              <w:rPr>
                <w:rFonts w:asciiTheme="majorHAnsi" w:hAnsiTheme="majorHAnsi"/>
                <w:sz w:val="24"/>
                <w:szCs w:val="24"/>
              </w:rPr>
            </w:pPr>
            <w:r w:rsidRPr="000C078E">
              <w:rPr>
                <w:rFonts w:asciiTheme="majorHAnsi" w:hAnsiTheme="majorHAnsi"/>
                <w:sz w:val="24"/>
                <w:szCs w:val="24"/>
              </w:rPr>
              <w:t>W.1.5</w:t>
            </w:r>
          </w:p>
        </w:tc>
        <w:tc>
          <w:tcPr>
            <w:tcW w:w="1336" w:type="dxa"/>
          </w:tcPr>
          <w:p w:rsidR="00C16519" w:rsidRPr="000C078E" w:rsidRDefault="00B0307E" w:rsidP="00AD3618">
            <w:pPr>
              <w:pStyle w:val="NoSpacing"/>
              <w:rPr>
                <w:rFonts w:asciiTheme="majorHAnsi" w:hAnsiTheme="majorHAnsi"/>
                <w:sz w:val="24"/>
                <w:szCs w:val="24"/>
              </w:rPr>
            </w:pPr>
            <w:r w:rsidRPr="000C078E">
              <w:rPr>
                <w:rFonts w:asciiTheme="majorHAnsi" w:hAnsiTheme="majorHAnsi"/>
                <w:sz w:val="24"/>
                <w:szCs w:val="24"/>
              </w:rPr>
              <w:t>N/A</w:t>
            </w:r>
          </w:p>
        </w:tc>
      </w:tr>
      <w:tr w:rsidR="00EC4878" w:rsidRPr="000C078E" w:rsidTr="00E02589">
        <w:tc>
          <w:tcPr>
            <w:tcW w:w="6646" w:type="dxa"/>
          </w:tcPr>
          <w:p w:rsidR="00DB3351" w:rsidRPr="000C078E" w:rsidRDefault="00DB3351" w:rsidP="00AD3618">
            <w:pPr>
              <w:pStyle w:val="NoSpacing"/>
              <w:rPr>
                <w:rFonts w:asciiTheme="majorHAnsi" w:hAnsiTheme="majorHAnsi"/>
                <w:sz w:val="24"/>
                <w:szCs w:val="24"/>
              </w:rPr>
            </w:pPr>
            <w:r w:rsidRPr="000C078E">
              <w:rPr>
                <w:rFonts w:asciiTheme="majorHAnsi" w:hAnsiTheme="majorHAnsi"/>
                <w:sz w:val="24"/>
                <w:szCs w:val="24"/>
              </w:rPr>
              <w:lastRenderedPageBreak/>
              <w:t>Day 4</w:t>
            </w:r>
          </w:p>
          <w:p w:rsidR="00E33B72" w:rsidRPr="000C078E" w:rsidRDefault="00E33B72" w:rsidP="00AD3618">
            <w:pPr>
              <w:pStyle w:val="NoSpacing"/>
              <w:rPr>
                <w:rFonts w:asciiTheme="majorHAnsi" w:hAnsiTheme="majorHAnsi"/>
                <w:sz w:val="24"/>
                <w:szCs w:val="24"/>
              </w:rPr>
            </w:pPr>
            <w:r w:rsidRPr="000C078E">
              <w:rPr>
                <w:rFonts w:asciiTheme="majorHAnsi" w:hAnsiTheme="majorHAnsi"/>
                <w:sz w:val="24"/>
                <w:szCs w:val="24"/>
              </w:rPr>
              <w:t>One-to-one technology will be available in the form of laptops for each student being brought into the classroom, or the lesson will be done in the computer lab.</w:t>
            </w:r>
          </w:p>
          <w:p w:rsidR="00E90ADC" w:rsidRPr="000C078E" w:rsidRDefault="00726839" w:rsidP="00AD3618">
            <w:pPr>
              <w:pStyle w:val="NoSpacing"/>
              <w:rPr>
                <w:rFonts w:asciiTheme="majorHAnsi" w:hAnsiTheme="majorHAnsi"/>
                <w:sz w:val="24"/>
                <w:szCs w:val="24"/>
              </w:rPr>
            </w:pPr>
            <w:r w:rsidRPr="000C078E">
              <w:rPr>
                <w:rFonts w:asciiTheme="majorHAnsi" w:hAnsiTheme="majorHAnsi"/>
                <w:sz w:val="24"/>
                <w:szCs w:val="24"/>
              </w:rPr>
              <w:t>Now that students have added the missing information, the teacher will introduce Kidblog to the students.</w:t>
            </w:r>
            <w:r w:rsidR="002D0A89" w:rsidRPr="000C078E">
              <w:rPr>
                <w:rFonts w:asciiTheme="majorHAnsi" w:hAnsiTheme="majorHAnsi"/>
                <w:sz w:val="24"/>
                <w:szCs w:val="24"/>
              </w:rPr>
              <w:t xml:space="preserve"> The teacher will</w:t>
            </w:r>
            <w:r w:rsidR="00E90ADC" w:rsidRPr="000C078E">
              <w:rPr>
                <w:rFonts w:asciiTheme="majorHAnsi" w:hAnsiTheme="majorHAnsi"/>
                <w:sz w:val="24"/>
                <w:szCs w:val="24"/>
              </w:rPr>
              <w:t xml:space="preserve"> explain to the students that Kidblog is a place for the students to collaborate and share ideas online, so they do not all have to sit and listen to each class member present one after the other.</w:t>
            </w:r>
            <w:r w:rsidR="00D50ED6" w:rsidRPr="000C078E">
              <w:rPr>
                <w:rFonts w:asciiTheme="majorHAnsi" w:hAnsiTheme="majorHAnsi"/>
                <w:sz w:val="24"/>
                <w:szCs w:val="24"/>
              </w:rPr>
              <w:t xml:space="preserve"> The teacher will also explain that it will allow students to respond to what other students wrote at the same time.</w:t>
            </w:r>
          </w:p>
          <w:p w:rsidR="00936D11" w:rsidRPr="000C078E" w:rsidRDefault="002F5405" w:rsidP="00CB7228">
            <w:pPr>
              <w:pStyle w:val="NoSpacing"/>
              <w:rPr>
                <w:rFonts w:asciiTheme="majorHAnsi" w:hAnsiTheme="majorHAnsi"/>
                <w:sz w:val="24"/>
                <w:szCs w:val="24"/>
              </w:rPr>
            </w:pPr>
            <w:r w:rsidRPr="000C078E">
              <w:rPr>
                <w:rFonts w:asciiTheme="majorHAnsi" w:hAnsiTheme="majorHAnsi"/>
                <w:sz w:val="24"/>
                <w:szCs w:val="24"/>
              </w:rPr>
              <w:t>The teacher will have</w:t>
            </w:r>
            <w:r w:rsidR="002D0A89" w:rsidRPr="000C078E">
              <w:rPr>
                <w:rFonts w:asciiTheme="majorHAnsi" w:hAnsiTheme="majorHAnsi"/>
                <w:sz w:val="24"/>
                <w:szCs w:val="24"/>
              </w:rPr>
              <w:t xml:space="preserve"> previously signed up for Kidblog (for those who don’t know how to sign up for Kidblog, see the supplementary materials on the website).</w:t>
            </w:r>
            <w:r w:rsidR="00F121CD" w:rsidRPr="000C078E">
              <w:rPr>
                <w:rFonts w:asciiTheme="majorHAnsi" w:hAnsiTheme="majorHAnsi"/>
                <w:sz w:val="24"/>
                <w:szCs w:val="24"/>
              </w:rPr>
              <w:t xml:space="preserve"> The teacher will go to the class url on Kidblog.org</w:t>
            </w:r>
            <w:r w:rsidR="00E90ADC" w:rsidRPr="000C078E">
              <w:rPr>
                <w:rFonts w:asciiTheme="majorHAnsi" w:hAnsiTheme="majorHAnsi"/>
                <w:sz w:val="24"/>
                <w:szCs w:val="24"/>
              </w:rPr>
              <w:t>.</w:t>
            </w:r>
            <w:r w:rsidR="00C77ECF" w:rsidRPr="000C078E">
              <w:rPr>
                <w:rFonts w:asciiTheme="majorHAnsi" w:hAnsiTheme="majorHAnsi"/>
                <w:sz w:val="24"/>
                <w:szCs w:val="24"/>
              </w:rPr>
              <w:t xml:space="preserve"> The teacher will show students how to login and change their password, if needed (for younger students I would recommend making their passwords the same as their name</w:t>
            </w:r>
            <w:r w:rsidR="0046189F" w:rsidRPr="000C078E">
              <w:rPr>
                <w:rFonts w:asciiTheme="majorHAnsi" w:hAnsiTheme="majorHAnsi"/>
                <w:sz w:val="24"/>
                <w:szCs w:val="24"/>
              </w:rPr>
              <w:t xml:space="preserve"> or something easy to remember, and not have them change it).</w:t>
            </w:r>
            <w:r w:rsidR="00B24124" w:rsidRPr="000C078E">
              <w:rPr>
                <w:rFonts w:asciiTheme="majorHAnsi" w:hAnsiTheme="majorHAnsi"/>
                <w:sz w:val="24"/>
                <w:szCs w:val="24"/>
              </w:rPr>
              <w:t xml:space="preserve"> The teacher will login and model the post about </w:t>
            </w:r>
            <w:r w:rsidR="00A008DE" w:rsidRPr="000C078E">
              <w:rPr>
                <w:rFonts w:asciiTheme="majorHAnsi" w:hAnsiTheme="majorHAnsi"/>
                <w:sz w:val="24"/>
                <w:szCs w:val="24"/>
              </w:rPr>
              <w:t>what is the teacher’</w:t>
            </w:r>
            <w:r w:rsidR="00B166EE" w:rsidRPr="000C078E">
              <w:rPr>
                <w:rFonts w:asciiTheme="majorHAnsi" w:hAnsiTheme="majorHAnsi"/>
                <w:sz w:val="24"/>
                <w:szCs w:val="24"/>
              </w:rPr>
              <w:t xml:space="preserve">s favorite book, </w:t>
            </w:r>
            <w:r w:rsidR="00C91F5C" w:rsidRPr="000C078E">
              <w:rPr>
                <w:rFonts w:asciiTheme="majorHAnsi" w:hAnsiTheme="majorHAnsi"/>
                <w:sz w:val="24"/>
                <w:szCs w:val="24"/>
              </w:rPr>
              <w:t>which</w:t>
            </w:r>
            <w:r w:rsidR="00B166EE" w:rsidRPr="000C078E">
              <w:rPr>
                <w:rFonts w:asciiTheme="majorHAnsi" w:hAnsiTheme="majorHAnsi"/>
                <w:sz w:val="24"/>
                <w:szCs w:val="24"/>
              </w:rPr>
              <w:t xml:space="preserve"> was shared previously in class.</w:t>
            </w:r>
            <w:r w:rsidR="00C91F5C" w:rsidRPr="000C078E">
              <w:rPr>
                <w:rFonts w:asciiTheme="majorHAnsi" w:hAnsiTheme="majorHAnsi"/>
                <w:sz w:val="24"/>
                <w:szCs w:val="24"/>
              </w:rPr>
              <w:t xml:space="preserve"> The teacher will go through each step (click on the “new post” button, create a title for the post, write </w:t>
            </w:r>
            <w:r w:rsidR="00034EFF" w:rsidRPr="000C078E">
              <w:rPr>
                <w:rFonts w:asciiTheme="majorHAnsi" w:hAnsiTheme="majorHAnsi"/>
                <w:sz w:val="24"/>
                <w:szCs w:val="24"/>
              </w:rPr>
              <w:t>the post in the big text box, save draft to make sure the writing is saved, and publish, so that others can view the writing.</w:t>
            </w:r>
            <w:r w:rsidR="00606A0C" w:rsidRPr="000C078E">
              <w:rPr>
                <w:rFonts w:asciiTheme="majorHAnsi" w:hAnsiTheme="majorHAnsi"/>
                <w:sz w:val="24"/>
                <w:szCs w:val="24"/>
              </w:rPr>
              <w:t xml:space="preserve"> Once students understand the process, students </w:t>
            </w:r>
            <w:r w:rsidR="00CB7228" w:rsidRPr="000C078E">
              <w:rPr>
                <w:rFonts w:asciiTheme="majorHAnsi" w:hAnsiTheme="majorHAnsi"/>
                <w:sz w:val="24"/>
                <w:szCs w:val="24"/>
              </w:rPr>
              <w:t xml:space="preserve">will be given the class url. They will click on the link and </w:t>
            </w:r>
            <w:r w:rsidR="00606A0C" w:rsidRPr="000C078E">
              <w:rPr>
                <w:rFonts w:asciiTheme="majorHAnsi" w:hAnsiTheme="majorHAnsi"/>
                <w:sz w:val="24"/>
                <w:szCs w:val="24"/>
              </w:rPr>
              <w:t>login to</w:t>
            </w:r>
            <w:r w:rsidR="002A24D6" w:rsidRPr="000C078E">
              <w:rPr>
                <w:rFonts w:asciiTheme="majorHAnsi" w:hAnsiTheme="majorHAnsi"/>
                <w:sz w:val="24"/>
                <w:szCs w:val="24"/>
              </w:rPr>
              <w:t xml:space="preserve"> Kidblog</w:t>
            </w:r>
            <w:r w:rsidR="00CB7228" w:rsidRPr="000C078E">
              <w:rPr>
                <w:rFonts w:asciiTheme="majorHAnsi" w:hAnsiTheme="majorHAnsi"/>
                <w:sz w:val="24"/>
                <w:szCs w:val="24"/>
              </w:rPr>
              <w:t xml:space="preserve">. They will create a new post about their favorite book and copy the writing they had done the day before.  They </w:t>
            </w:r>
            <w:r w:rsidR="00CB7228" w:rsidRPr="000C078E">
              <w:rPr>
                <w:rFonts w:asciiTheme="majorHAnsi" w:hAnsiTheme="majorHAnsi"/>
                <w:sz w:val="24"/>
                <w:szCs w:val="24"/>
              </w:rPr>
              <w:lastRenderedPageBreak/>
              <w:t>will publish their post.</w:t>
            </w:r>
            <w:r w:rsidR="002A24D6" w:rsidRPr="000C078E">
              <w:rPr>
                <w:rFonts w:asciiTheme="majorHAnsi" w:hAnsiTheme="majorHAnsi"/>
                <w:sz w:val="24"/>
                <w:szCs w:val="24"/>
              </w:rPr>
              <w:t xml:space="preserve"> </w:t>
            </w:r>
            <w:r w:rsidR="00CB7228" w:rsidRPr="000C078E">
              <w:rPr>
                <w:rFonts w:asciiTheme="majorHAnsi" w:hAnsiTheme="majorHAnsi"/>
                <w:sz w:val="24"/>
                <w:szCs w:val="24"/>
              </w:rPr>
              <w:t>The teacher will walk around and lend support where needed. For older stud</w:t>
            </w:r>
            <w:r w:rsidR="00F030E4" w:rsidRPr="000C078E">
              <w:rPr>
                <w:rFonts w:asciiTheme="majorHAnsi" w:hAnsiTheme="majorHAnsi"/>
                <w:sz w:val="24"/>
                <w:szCs w:val="24"/>
              </w:rPr>
              <w:t>ents</w:t>
            </w:r>
            <w:r w:rsidR="004064D7" w:rsidRPr="000C078E">
              <w:rPr>
                <w:rFonts w:asciiTheme="majorHAnsi" w:hAnsiTheme="majorHAnsi"/>
                <w:sz w:val="24"/>
                <w:szCs w:val="24"/>
              </w:rPr>
              <w:t>, one could hand out the directions for Kidblog.</w:t>
            </w:r>
          </w:p>
        </w:tc>
        <w:tc>
          <w:tcPr>
            <w:tcW w:w="1368" w:type="dxa"/>
          </w:tcPr>
          <w:p w:rsidR="00DB3351" w:rsidRPr="000C078E" w:rsidRDefault="00FC17FB" w:rsidP="00AD3618">
            <w:pPr>
              <w:pStyle w:val="NoSpacing"/>
              <w:rPr>
                <w:rFonts w:asciiTheme="majorHAnsi" w:hAnsiTheme="majorHAnsi"/>
                <w:sz w:val="24"/>
                <w:szCs w:val="24"/>
              </w:rPr>
            </w:pPr>
            <w:r w:rsidRPr="000C078E">
              <w:rPr>
                <w:rFonts w:asciiTheme="majorHAnsi" w:hAnsiTheme="majorHAnsi"/>
                <w:sz w:val="24"/>
                <w:szCs w:val="24"/>
              </w:rPr>
              <w:lastRenderedPageBreak/>
              <w:t>W.1.1</w:t>
            </w:r>
          </w:p>
          <w:p w:rsidR="007876BD" w:rsidRPr="000C078E" w:rsidRDefault="007876BD" w:rsidP="00AD3618">
            <w:pPr>
              <w:pStyle w:val="NoSpacing"/>
              <w:rPr>
                <w:rFonts w:asciiTheme="majorHAnsi" w:hAnsiTheme="majorHAnsi"/>
                <w:sz w:val="24"/>
                <w:szCs w:val="24"/>
              </w:rPr>
            </w:pPr>
            <w:r w:rsidRPr="000C078E">
              <w:rPr>
                <w:rFonts w:asciiTheme="majorHAnsi" w:hAnsiTheme="majorHAnsi"/>
                <w:sz w:val="24"/>
                <w:szCs w:val="24"/>
              </w:rPr>
              <w:t>W.1.5</w:t>
            </w:r>
          </w:p>
          <w:p w:rsidR="00E53097" w:rsidRPr="000C078E" w:rsidRDefault="00E53097" w:rsidP="00AD3618">
            <w:pPr>
              <w:pStyle w:val="NoSpacing"/>
              <w:rPr>
                <w:rFonts w:asciiTheme="majorHAnsi" w:hAnsiTheme="majorHAnsi"/>
                <w:sz w:val="24"/>
                <w:szCs w:val="24"/>
              </w:rPr>
            </w:pPr>
            <w:r w:rsidRPr="000C078E">
              <w:rPr>
                <w:rFonts w:asciiTheme="majorHAnsi" w:hAnsiTheme="majorHAnsi"/>
                <w:sz w:val="24"/>
                <w:szCs w:val="24"/>
              </w:rPr>
              <w:t>W.1.6</w:t>
            </w:r>
          </w:p>
        </w:tc>
        <w:tc>
          <w:tcPr>
            <w:tcW w:w="1336" w:type="dxa"/>
          </w:tcPr>
          <w:p w:rsidR="00DB3351" w:rsidRPr="000C078E" w:rsidRDefault="00D10491" w:rsidP="00AD3618">
            <w:pPr>
              <w:pStyle w:val="NoSpacing"/>
              <w:rPr>
                <w:rFonts w:asciiTheme="majorHAnsi" w:hAnsiTheme="majorHAnsi"/>
                <w:sz w:val="24"/>
                <w:szCs w:val="24"/>
              </w:rPr>
            </w:pPr>
            <w:r w:rsidRPr="000C078E">
              <w:rPr>
                <w:rFonts w:asciiTheme="majorHAnsi" w:hAnsiTheme="majorHAnsi"/>
                <w:sz w:val="24"/>
                <w:szCs w:val="24"/>
              </w:rPr>
              <w:t>1.b</w:t>
            </w:r>
          </w:p>
          <w:p w:rsidR="00D10491" w:rsidRPr="000C078E" w:rsidRDefault="00D10491" w:rsidP="00AD3618">
            <w:pPr>
              <w:pStyle w:val="NoSpacing"/>
              <w:rPr>
                <w:rFonts w:asciiTheme="majorHAnsi" w:hAnsiTheme="majorHAnsi"/>
                <w:sz w:val="24"/>
                <w:szCs w:val="24"/>
              </w:rPr>
            </w:pPr>
            <w:r w:rsidRPr="000C078E">
              <w:rPr>
                <w:rFonts w:asciiTheme="majorHAnsi" w:hAnsiTheme="majorHAnsi"/>
                <w:sz w:val="24"/>
                <w:szCs w:val="24"/>
              </w:rPr>
              <w:t>2.a</w:t>
            </w:r>
          </w:p>
          <w:p w:rsidR="00D10491" w:rsidRPr="000C078E" w:rsidRDefault="00D10491" w:rsidP="00AD3618">
            <w:pPr>
              <w:pStyle w:val="NoSpacing"/>
              <w:rPr>
                <w:rFonts w:asciiTheme="majorHAnsi" w:hAnsiTheme="majorHAnsi"/>
                <w:sz w:val="24"/>
                <w:szCs w:val="24"/>
              </w:rPr>
            </w:pPr>
            <w:r w:rsidRPr="000C078E">
              <w:rPr>
                <w:rFonts w:asciiTheme="majorHAnsi" w:hAnsiTheme="majorHAnsi"/>
                <w:sz w:val="24"/>
                <w:szCs w:val="24"/>
              </w:rPr>
              <w:t>2.b</w:t>
            </w:r>
          </w:p>
          <w:p w:rsidR="00D10491" w:rsidRPr="000C078E" w:rsidRDefault="00D10491" w:rsidP="00AD3618">
            <w:pPr>
              <w:pStyle w:val="NoSpacing"/>
              <w:rPr>
                <w:rFonts w:asciiTheme="majorHAnsi" w:hAnsiTheme="majorHAnsi"/>
                <w:sz w:val="24"/>
                <w:szCs w:val="24"/>
              </w:rPr>
            </w:pPr>
            <w:r w:rsidRPr="000C078E">
              <w:rPr>
                <w:rFonts w:asciiTheme="majorHAnsi" w:hAnsiTheme="majorHAnsi"/>
                <w:sz w:val="24"/>
                <w:szCs w:val="24"/>
              </w:rPr>
              <w:t>2.c</w:t>
            </w:r>
          </w:p>
          <w:p w:rsidR="00D10491" w:rsidRPr="000C078E" w:rsidRDefault="00D10491" w:rsidP="00AD3618">
            <w:pPr>
              <w:pStyle w:val="NoSpacing"/>
              <w:rPr>
                <w:rFonts w:asciiTheme="majorHAnsi" w:hAnsiTheme="majorHAnsi"/>
                <w:sz w:val="24"/>
                <w:szCs w:val="24"/>
              </w:rPr>
            </w:pPr>
            <w:r w:rsidRPr="000C078E">
              <w:rPr>
                <w:rFonts w:asciiTheme="majorHAnsi" w:hAnsiTheme="majorHAnsi"/>
                <w:sz w:val="24"/>
                <w:szCs w:val="24"/>
              </w:rPr>
              <w:t>5.b</w:t>
            </w:r>
          </w:p>
          <w:p w:rsidR="00D10491" w:rsidRPr="000C078E" w:rsidRDefault="00D10491" w:rsidP="00AD3618">
            <w:pPr>
              <w:pStyle w:val="NoSpacing"/>
              <w:rPr>
                <w:rFonts w:asciiTheme="majorHAnsi" w:hAnsiTheme="majorHAnsi"/>
                <w:sz w:val="24"/>
                <w:szCs w:val="24"/>
              </w:rPr>
            </w:pPr>
            <w:r w:rsidRPr="000C078E">
              <w:rPr>
                <w:rFonts w:asciiTheme="majorHAnsi" w:hAnsiTheme="majorHAnsi"/>
                <w:sz w:val="24"/>
                <w:szCs w:val="24"/>
              </w:rPr>
              <w:t>5.c</w:t>
            </w:r>
          </w:p>
          <w:p w:rsidR="00D10491" w:rsidRPr="000C078E" w:rsidRDefault="00D10491" w:rsidP="00AD3618">
            <w:pPr>
              <w:pStyle w:val="NoSpacing"/>
              <w:rPr>
                <w:rFonts w:asciiTheme="majorHAnsi" w:hAnsiTheme="majorHAnsi"/>
                <w:sz w:val="24"/>
                <w:szCs w:val="24"/>
              </w:rPr>
            </w:pPr>
            <w:r w:rsidRPr="000C078E">
              <w:rPr>
                <w:rFonts w:asciiTheme="majorHAnsi" w:hAnsiTheme="majorHAnsi"/>
                <w:sz w:val="24"/>
                <w:szCs w:val="24"/>
              </w:rPr>
              <w:t>6.a</w:t>
            </w:r>
          </w:p>
          <w:p w:rsidR="00D10491" w:rsidRPr="000C078E" w:rsidRDefault="00D10491" w:rsidP="00AD3618">
            <w:pPr>
              <w:pStyle w:val="NoSpacing"/>
              <w:rPr>
                <w:rFonts w:asciiTheme="majorHAnsi" w:hAnsiTheme="majorHAnsi"/>
                <w:sz w:val="24"/>
                <w:szCs w:val="24"/>
              </w:rPr>
            </w:pPr>
            <w:r w:rsidRPr="000C078E">
              <w:rPr>
                <w:rFonts w:asciiTheme="majorHAnsi" w:hAnsiTheme="majorHAnsi"/>
                <w:sz w:val="24"/>
                <w:szCs w:val="24"/>
              </w:rPr>
              <w:t>6.b</w:t>
            </w:r>
          </w:p>
          <w:p w:rsidR="00D10491" w:rsidRPr="000C078E" w:rsidRDefault="00D10491" w:rsidP="00AD3618">
            <w:pPr>
              <w:pStyle w:val="NoSpacing"/>
              <w:rPr>
                <w:rFonts w:asciiTheme="majorHAnsi" w:hAnsiTheme="majorHAnsi"/>
                <w:sz w:val="24"/>
                <w:szCs w:val="24"/>
              </w:rPr>
            </w:pPr>
            <w:r w:rsidRPr="000C078E">
              <w:rPr>
                <w:rFonts w:asciiTheme="majorHAnsi" w:hAnsiTheme="majorHAnsi"/>
                <w:sz w:val="24"/>
                <w:szCs w:val="24"/>
              </w:rPr>
              <w:t>6.c</w:t>
            </w:r>
          </w:p>
        </w:tc>
      </w:tr>
      <w:tr w:rsidR="005C5642" w:rsidRPr="000C078E" w:rsidTr="00E02589">
        <w:tc>
          <w:tcPr>
            <w:tcW w:w="6646" w:type="dxa"/>
          </w:tcPr>
          <w:p w:rsidR="001B19A1" w:rsidRPr="000C078E" w:rsidRDefault="001B19A1" w:rsidP="00AD3618">
            <w:pPr>
              <w:pStyle w:val="NoSpacing"/>
              <w:rPr>
                <w:rFonts w:asciiTheme="majorHAnsi" w:hAnsiTheme="majorHAnsi"/>
                <w:sz w:val="24"/>
                <w:szCs w:val="24"/>
              </w:rPr>
            </w:pPr>
            <w:r w:rsidRPr="000C078E">
              <w:rPr>
                <w:rFonts w:asciiTheme="majorHAnsi" w:hAnsiTheme="majorHAnsi"/>
                <w:sz w:val="24"/>
                <w:szCs w:val="24"/>
              </w:rPr>
              <w:lastRenderedPageBreak/>
              <w:t>Day 5</w:t>
            </w:r>
          </w:p>
          <w:p w:rsidR="00086B8E" w:rsidRPr="000C078E" w:rsidRDefault="00086B8E" w:rsidP="00086B8E">
            <w:pPr>
              <w:pStyle w:val="NoSpacing"/>
              <w:rPr>
                <w:rFonts w:asciiTheme="majorHAnsi" w:hAnsiTheme="majorHAnsi"/>
                <w:sz w:val="24"/>
                <w:szCs w:val="24"/>
              </w:rPr>
            </w:pPr>
            <w:r w:rsidRPr="000C078E">
              <w:rPr>
                <w:rFonts w:asciiTheme="majorHAnsi" w:hAnsiTheme="majorHAnsi"/>
                <w:sz w:val="24"/>
                <w:szCs w:val="24"/>
              </w:rPr>
              <w:t>One-to-one technology will be available in the form of laptops for each student being brought into the classroom, or the lesson will be done in the computer lab.</w:t>
            </w:r>
          </w:p>
          <w:p w:rsidR="00086B8E" w:rsidRPr="000C078E" w:rsidRDefault="00086B8E" w:rsidP="00AD3618">
            <w:pPr>
              <w:pStyle w:val="NoSpacing"/>
              <w:rPr>
                <w:rFonts w:asciiTheme="majorHAnsi" w:hAnsiTheme="majorHAnsi"/>
                <w:sz w:val="24"/>
                <w:szCs w:val="24"/>
              </w:rPr>
            </w:pPr>
          </w:p>
          <w:p w:rsidR="00E03E7A" w:rsidRPr="000C078E" w:rsidRDefault="00E03E7A" w:rsidP="00AD3618">
            <w:pPr>
              <w:pStyle w:val="NoSpacing"/>
              <w:rPr>
                <w:rFonts w:asciiTheme="majorHAnsi" w:hAnsiTheme="majorHAnsi"/>
                <w:sz w:val="24"/>
                <w:szCs w:val="24"/>
              </w:rPr>
            </w:pPr>
            <w:r w:rsidRPr="000C078E">
              <w:rPr>
                <w:rFonts w:asciiTheme="majorHAnsi" w:hAnsiTheme="majorHAnsi"/>
                <w:sz w:val="24"/>
                <w:szCs w:val="24"/>
              </w:rPr>
              <w:t>The teacher will teach students how to post comments on other students’ posts.  The teacher will login to Kidblog and use one of the student’s posts from the previous day.</w:t>
            </w:r>
            <w:r w:rsidR="00D11DBF" w:rsidRPr="000C078E">
              <w:rPr>
                <w:rFonts w:asciiTheme="majorHAnsi" w:hAnsiTheme="majorHAnsi"/>
                <w:sz w:val="24"/>
                <w:szCs w:val="24"/>
              </w:rPr>
              <w:t xml:space="preserve"> The teacher will model a comment to that post, and show students how to publish the comment.</w:t>
            </w:r>
            <w:r w:rsidR="00A9163C" w:rsidRPr="000C078E">
              <w:rPr>
                <w:rFonts w:asciiTheme="majorHAnsi" w:hAnsiTheme="majorHAnsi"/>
                <w:sz w:val="24"/>
                <w:szCs w:val="24"/>
              </w:rPr>
              <w:t xml:space="preserve"> </w:t>
            </w:r>
          </w:p>
          <w:p w:rsidR="00A9163C" w:rsidRPr="000C078E" w:rsidRDefault="00A9163C" w:rsidP="00A9163C">
            <w:pPr>
              <w:pStyle w:val="NoSpacing"/>
              <w:rPr>
                <w:rFonts w:asciiTheme="majorHAnsi" w:hAnsiTheme="majorHAnsi"/>
                <w:color w:val="3F312E"/>
                <w:sz w:val="24"/>
                <w:szCs w:val="24"/>
                <w:shd w:val="clear" w:color="auto" w:fill="FFFFFF"/>
              </w:rPr>
            </w:pPr>
            <w:r w:rsidRPr="000C078E">
              <w:rPr>
                <w:rFonts w:asciiTheme="majorHAnsi" w:hAnsiTheme="majorHAnsi"/>
                <w:sz w:val="24"/>
                <w:szCs w:val="24"/>
              </w:rPr>
              <w:t>(e.g. one student wrote “</w:t>
            </w:r>
            <w:r w:rsidRPr="000C078E">
              <w:rPr>
                <w:rFonts w:asciiTheme="majorHAnsi" w:hAnsiTheme="majorHAnsi"/>
                <w:color w:val="3F312E"/>
                <w:sz w:val="24"/>
                <w:szCs w:val="24"/>
                <w:shd w:val="clear" w:color="auto" w:fill="FFFFFF"/>
              </w:rPr>
              <w:t>my</w:t>
            </w:r>
            <w:r w:rsidRPr="000C078E">
              <w:rPr>
                <w:rFonts w:asciiTheme="majorHAnsi" w:hAnsiTheme="majorHAnsi"/>
                <w:color w:val="3F312E"/>
                <w:sz w:val="24"/>
                <w:szCs w:val="24"/>
                <w:shd w:val="clear" w:color="auto" w:fill="FFFFFF"/>
              </w:rPr>
              <w:t xml:space="preserve"> </w:t>
            </w:r>
            <w:r w:rsidRPr="000C078E">
              <w:rPr>
                <w:rFonts w:asciiTheme="majorHAnsi" w:hAnsiTheme="majorHAnsi"/>
                <w:color w:val="3F312E"/>
                <w:sz w:val="24"/>
                <w:szCs w:val="24"/>
                <w:shd w:val="clear" w:color="auto" w:fill="FFFFFF"/>
              </w:rPr>
              <w:t>favorit</w:t>
            </w:r>
            <w:r w:rsidRPr="000C078E">
              <w:rPr>
                <w:rFonts w:asciiTheme="majorHAnsi" w:hAnsiTheme="majorHAnsi"/>
                <w:color w:val="3F312E"/>
                <w:sz w:val="24"/>
                <w:szCs w:val="24"/>
                <w:shd w:val="clear" w:color="auto" w:fill="FFFFFF"/>
              </w:rPr>
              <w:t xml:space="preserve"> </w:t>
            </w:r>
            <w:r w:rsidRPr="000C078E">
              <w:rPr>
                <w:rFonts w:asciiTheme="majorHAnsi" w:hAnsiTheme="majorHAnsi"/>
                <w:color w:val="3F312E"/>
                <w:sz w:val="24"/>
                <w:szCs w:val="24"/>
                <w:shd w:val="clear" w:color="auto" w:fill="FFFFFF"/>
              </w:rPr>
              <w:t>book</w:t>
            </w:r>
            <w:r w:rsidRPr="000C078E">
              <w:rPr>
                <w:rFonts w:asciiTheme="majorHAnsi" w:hAnsiTheme="majorHAnsi"/>
                <w:color w:val="3F312E"/>
                <w:sz w:val="24"/>
                <w:szCs w:val="24"/>
                <w:shd w:val="clear" w:color="auto" w:fill="FFFFFF"/>
              </w:rPr>
              <w:t xml:space="preserve"> </w:t>
            </w:r>
            <w:r w:rsidRPr="000C078E">
              <w:rPr>
                <w:rFonts w:asciiTheme="majorHAnsi" w:hAnsiTheme="majorHAnsi"/>
                <w:color w:val="3F312E"/>
                <w:sz w:val="24"/>
                <w:szCs w:val="24"/>
                <w:shd w:val="clear" w:color="auto" w:fill="FFFFFF"/>
              </w:rPr>
              <w:t>is</w:t>
            </w:r>
            <w:r w:rsidRPr="000C078E">
              <w:rPr>
                <w:rFonts w:asciiTheme="majorHAnsi" w:hAnsiTheme="majorHAnsi"/>
                <w:color w:val="3F312E"/>
                <w:sz w:val="24"/>
                <w:szCs w:val="24"/>
                <w:shd w:val="clear" w:color="auto" w:fill="FFFFFF"/>
              </w:rPr>
              <w:t xml:space="preserve"> </w:t>
            </w:r>
            <w:r w:rsidRPr="000C078E">
              <w:rPr>
                <w:rFonts w:asciiTheme="majorHAnsi" w:hAnsiTheme="majorHAnsi"/>
                <w:color w:val="3F312E"/>
                <w:sz w:val="24"/>
                <w:szCs w:val="24"/>
                <w:shd w:val="clear" w:color="auto" w:fill="FFFFFF"/>
              </w:rPr>
              <w:t>the</w:t>
            </w:r>
            <w:r w:rsidRPr="000C078E">
              <w:rPr>
                <w:rFonts w:asciiTheme="majorHAnsi" w:hAnsiTheme="majorHAnsi"/>
                <w:color w:val="3F312E"/>
                <w:sz w:val="24"/>
                <w:szCs w:val="24"/>
                <w:shd w:val="clear" w:color="auto" w:fill="FFFFFF"/>
              </w:rPr>
              <w:t xml:space="preserve"> </w:t>
            </w:r>
            <w:r w:rsidRPr="000C078E">
              <w:rPr>
                <w:rFonts w:asciiTheme="majorHAnsi" w:hAnsiTheme="majorHAnsi"/>
                <w:color w:val="3F312E"/>
                <w:sz w:val="24"/>
                <w:szCs w:val="24"/>
                <w:shd w:val="clear" w:color="auto" w:fill="FFFFFF"/>
              </w:rPr>
              <w:t>amasin</w:t>
            </w:r>
            <w:r w:rsidRPr="000C078E">
              <w:rPr>
                <w:rFonts w:asciiTheme="majorHAnsi" w:hAnsiTheme="majorHAnsi"/>
                <w:color w:val="3F312E"/>
                <w:sz w:val="24"/>
                <w:szCs w:val="24"/>
                <w:shd w:val="clear" w:color="auto" w:fill="FFFFFF"/>
              </w:rPr>
              <w:t xml:space="preserve"> [Amazing] </w:t>
            </w:r>
            <w:r w:rsidRPr="000C078E">
              <w:rPr>
                <w:rFonts w:asciiTheme="majorHAnsi" w:hAnsiTheme="majorHAnsi"/>
                <w:color w:val="3F312E"/>
                <w:sz w:val="24"/>
                <w:szCs w:val="24"/>
                <w:shd w:val="clear" w:color="auto" w:fill="FFFFFF"/>
              </w:rPr>
              <w:t>spider man. I klike</w:t>
            </w:r>
            <w:r w:rsidRPr="000C078E">
              <w:rPr>
                <w:rFonts w:asciiTheme="majorHAnsi" w:hAnsiTheme="majorHAnsi"/>
                <w:color w:val="3F312E"/>
                <w:sz w:val="24"/>
                <w:szCs w:val="24"/>
                <w:shd w:val="clear" w:color="auto" w:fill="FFFFFF"/>
              </w:rPr>
              <w:t xml:space="preserve"> [like]</w:t>
            </w:r>
            <w:r w:rsidRPr="000C078E">
              <w:rPr>
                <w:rFonts w:asciiTheme="majorHAnsi" w:hAnsiTheme="majorHAnsi"/>
                <w:color w:val="3F312E"/>
                <w:sz w:val="24"/>
                <w:szCs w:val="24"/>
                <w:shd w:val="clear" w:color="auto" w:fill="FFFFFF"/>
              </w:rPr>
              <w:t xml:space="preserve"> this book</w:t>
            </w:r>
            <w:r w:rsidRPr="000C078E">
              <w:rPr>
                <w:rFonts w:asciiTheme="majorHAnsi" w:hAnsiTheme="majorHAnsi"/>
                <w:color w:val="3F312E"/>
                <w:sz w:val="24"/>
                <w:szCs w:val="24"/>
                <w:shd w:val="clear" w:color="auto" w:fill="FFFFFF"/>
              </w:rPr>
              <w:t xml:space="preserve"> </w:t>
            </w:r>
            <w:r w:rsidRPr="000C078E">
              <w:rPr>
                <w:rFonts w:asciiTheme="majorHAnsi" w:hAnsiTheme="majorHAnsi"/>
                <w:color w:val="3F312E"/>
                <w:sz w:val="24"/>
                <w:szCs w:val="24"/>
                <w:shd w:val="clear" w:color="auto" w:fill="FFFFFF"/>
              </w:rPr>
              <w:t>because</w:t>
            </w:r>
            <w:r w:rsidRPr="000C078E">
              <w:rPr>
                <w:rFonts w:asciiTheme="majorHAnsi" w:hAnsiTheme="majorHAnsi"/>
                <w:color w:val="3F312E"/>
                <w:sz w:val="24"/>
                <w:szCs w:val="24"/>
                <w:shd w:val="clear" w:color="auto" w:fill="FFFFFF"/>
              </w:rPr>
              <w:t xml:space="preserve"> </w:t>
            </w:r>
            <w:r w:rsidRPr="000C078E">
              <w:rPr>
                <w:rFonts w:asciiTheme="majorHAnsi" w:hAnsiTheme="majorHAnsi"/>
                <w:color w:val="3F312E"/>
                <w:sz w:val="24"/>
                <w:szCs w:val="24"/>
                <w:shd w:val="clear" w:color="auto" w:fill="FFFFFF"/>
              </w:rPr>
              <w:t>therev</w:t>
            </w:r>
            <w:r w:rsidRPr="000C078E">
              <w:rPr>
                <w:rFonts w:asciiTheme="majorHAnsi" w:hAnsiTheme="majorHAnsi"/>
                <w:color w:val="3F312E"/>
                <w:sz w:val="24"/>
                <w:szCs w:val="24"/>
                <w:shd w:val="clear" w:color="auto" w:fill="FFFFFF"/>
              </w:rPr>
              <w:t>[there]</w:t>
            </w:r>
            <w:r w:rsidRPr="000C078E">
              <w:rPr>
                <w:rFonts w:asciiTheme="majorHAnsi" w:hAnsiTheme="majorHAnsi"/>
                <w:color w:val="3F312E"/>
                <w:sz w:val="24"/>
                <w:szCs w:val="24"/>
                <w:shd w:val="clear" w:color="auto" w:fill="FFFFFF"/>
              </w:rPr>
              <w:t xml:space="preserve"> is ashin</w:t>
            </w:r>
            <w:r w:rsidRPr="000C078E">
              <w:rPr>
                <w:rFonts w:asciiTheme="majorHAnsi" w:hAnsiTheme="majorHAnsi"/>
                <w:color w:val="3F312E"/>
                <w:sz w:val="24"/>
                <w:szCs w:val="24"/>
                <w:shd w:val="clear" w:color="auto" w:fill="FFFFFF"/>
              </w:rPr>
              <w:t xml:space="preserve"> [action]</w:t>
            </w:r>
            <w:r w:rsidRPr="000C078E">
              <w:rPr>
                <w:rFonts w:asciiTheme="majorHAnsi" w:hAnsiTheme="majorHAnsi"/>
                <w:color w:val="3F312E"/>
                <w:sz w:val="24"/>
                <w:szCs w:val="24"/>
                <w:shd w:val="clear" w:color="auto" w:fill="FFFFFF"/>
              </w:rPr>
              <w:t xml:space="preserve"> like</w:t>
            </w:r>
            <w:r w:rsidRPr="000C078E">
              <w:rPr>
                <w:rFonts w:asciiTheme="majorHAnsi" w:hAnsiTheme="majorHAnsi"/>
                <w:color w:val="3F312E"/>
                <w:sz w:val="24"/>
                <w:szCs w:val="24"/>
                <w:shd w:val="clear" w:color="auto" w:fill="FFFFFF"/>
              </w:rPr>
              <w:t xml:space="preserve"> </w:t>
            </w:r>
            <w:r w:rsidRPr="000C078E">
              <w:rPr>
                <w:rFonts w:asciiTheme="majorHAnsi" w:hAnsiTheme="majorHAnsi"/>
                <w:color w:val="3F312E"/>
                <w:sz w:val="24"/>
                <w:szCs w:val="24"/>
                <w:shd w:val="clear" w:color="auto" w:fill="FFFFFF"/>
              </w:rPr>
              <w:t>when</w:t>
            </w:r>
            <w:r w:rsidRPr="000C078E">
              <w:rPr>
                <w:rFonts w:asciiTheme="majorHAnsi" w:hAnsiTheme="majorHAnsi"/>
                <w:color w:val="3F312E"/>
                <w:sz w:val="24"/>
                <w:szCs w:val="24"/>
                <w:shd w:val="clear" w:color="auto" w:fill="FFFFFF"/>
              </w:rPr>
              <w:t xml:space="preserve"> </w:t>
            </w:r>
            <w:r w:rsidRPr="000C078E">
              <w:rPr>
                <w:rFonts w:asciiTheme="majorHAnsi" w:hAnsiTheme="majorHAnsi"/>
                <w:color w:val="3F312E"/>
                <w:sz w:val="24"/>
                <w:szCs w:val="24"/>
                <w:shd w:val="clear" w:color="auto" w:fill="FFFFFF"/>
              </w:rPr>
              <w:t>spider</w:t>
            </w:r>
            <w:r w:rsidRPr="000C078E">
              <w:rPr>
                <w:rFonts w:asciiTheme="majorHAnsi" w:hAnsiTheme="majorHAnsi"/>
                <w:color w:val="3F312E"/>
                <w:sz w:val="24"/>
                <w:szCs w:val="24"/>
                <w:shd w:val="clear" w:color="auto" w:fill="FFFFFF"/>
              </w:rPr>
              <w:t xml:space="preserve"> </w:t>
            </w:r>
            <w:r w:rsidRPr="000C078E">
              <w:rPr>
                <w:rFonts w:asciiTheme="majorHAnsi" w:hAnsiTheme="majorHAnsi"/>
                <w:color w:val="3F312E"/>
                <w:sz w:val="24"/>
                <w:szCs w:val="24"/>
                <w:shd w:val="clear" w:color="auto" w:fill="FFFFFF"/>
              </w:rPr>
              <w:t>man</w:t>
            </w:r>
            <w:r w:rsidRPr="000C078E">
              <w:rPr>
                <w:rFonts w:asciiTheme="majorHAnsi" w:hAnsiTheme="majorHAnsi"/>
                <w:color w:val="3F312E"/>
                <w:sz w:val="24"/>
                <w:szCs w:val="24"/>
                <w:shd w:val="clear" w:color="auto" w:fill="FFFFFF"/>
              </w:rPr>
              <w:t xml:space="preserve"> </w:t>
            </w:r>
            <w:r w:rsidRPr="000C078E">
              <w:rPr>
                <w:rFonts w:asciiTheme="majorHAnsi" w:hAnsiTheme="majorHAnsi"/>
                <w:color w:val="3F312E"/>
                <w:sz w:val="24"/>
                <w:szCs w:val="24"/>
                <w:shd w:val="clear" w:color="auto" w:fill="FFFFFF"/>
              </w:rPr>
              <w:t>ataks</w:t>
            </w:r>
            <w:r w:rsidRPr="000C078E">
              <w:rPr>
                <w:rFonts w:asciiTheme="majorHAnsi" w:hAnsiTheme="majorHAnsi"/>
                <w:color w:val="3F312E"/>
                <w:sz w:val="24"/>
                <w:szCs w:val="24"/>
                <w:shd w:val="clear" w:color="auto" w:fill="FFFFFF"/>
              </w:rPr>
              <w:t xml:space="preserve"> [attacks] </w:t>
            </w:r>
            <w:r w:rsidRPr="000C078E">
              <w:rPr>
                <w:rFonts w:asciiTheme="majorHAnsi" w:hAnsiTheme="majorHAnsi"/>
                <w:color w:val="3F312E"/>
                <w:sz w:val="24"/>
                <w:szCs w:val="24"/>
                <w:shd w:val="clear" w:color="auto" w:fill="FFFFFF"/>
              </w:rPr>
              <w:t>grin</w:t>
            </w:r>
            <w:r w:rsidRPr="000C078E">
              <w:rPr>
                <w:rFonts w:asciiTheme="majorHAnsi" w:hAnsiTheme="majorHAnsi"/>
                <w:color w:val="3F312E"/>
                <w:sz w:val="24"/>
                <w:szCs w:val="24"/>
                <w:shd w:val="clear" w:color="auto" w:fill="FFFFFF"/>
              </w:rPr>
              <w:t xml:space="preserve">[green] </w:t>
            </w:r>
            <w:r w:rsidRPr="000C078E">
              <w:rPr>
                <w:rFonts w:asciiTheme="majorHAnsi" w:hAnsiTheme="majorHAnsi"/>
                <w:color w:val="3F312E"/>
                <w:sz w:val="24"/>
                <w:szCs w:val="24"/>
                <w:shd w:val="clear" w:color="auto" w:fill="FFFFFF"/>
              </w:rPr>
              <w:t xml:space="preserve">goblin. Also I like it because thar </w:t>
            </w:r>
            <w:r w:rsidRPr="000C078E">
              <w:rPr>
                <w:rFonts w:asciiTheme="majorHAnsi" w:hAnsiTheme="majorHAnsi"/>
                <w:color w:val="3F312E"/>
                <w:sz w:val="24"/>
                <w:szCs w:val="24"/>
                <w:shd w:val="clear" w:color="auto" w:fill="FFFFFF"/>
              </w:rPr>
              <w:t xml:space="preserve">[there] </w:t>
            </w:r>
            <w:r w:rsidRPr="000C078E">
              <w:rPr>
                <w:rFonts w:asciiTheme="majorHAnsi" w:hAnsiTheme="majorHAnsi"/>
                <w:color w:val="3F312E"/>
                <w:sz w:val="24"/>
                <w:szCs w:val="24"/>
                <w:shd w:val="clear" w:color="auto" w:fill="FFFFFF"/>
              </w:rPr>
              <w:t>is los</w:t>
            </w:r>
            <w:r w:rsidRPr="000C078E">
              <w:rPr>
                <w:rFonts w:asciiTheme="majorHAnsi" w:hAnsiTheme="majorHAnsi"/>
                <w:color w:val="3F312E"/>
                <w:sz w:val="24"/>
                <w:szCs w:val="24"/>
                <w:shd w:val="clear" w:color="auto" w:fill="FFFFFF"/>
              </w:rPr>
              <w:t>[lots]</w:t>
            </w:r>
            <w:r w:rsidRPr="000C078E">
              <w:rPr>
                <w:rFonts w:asciiTheme="majorHAnsi" w:hAnsiTheme="majorHAnsi"/>
                <w:color w:val="3F312E"/>
                <w:sz w:val="24"/>
                <w:szCs w:val="24"/>
                <w:shd w:val="clear" w:color="auto" w:fill="FFFFFF"/>
              </w:rPr>
              <w:t xml:space="preserve"> of col costoms</w:t>
            </w:r>
            <w:r w:rsidRPr="000C078E">
              <w:rPr>
                <w:rFonts w:asciiTheme="majorHAnsi" w:hAnsiTheme="majorHAnsi"/>
                <w:color w:val="3F312E"/>
                <w:sz w:val="24"/>
                <w:szCs w:val="24"/>
                <w:shd w:val="clear" w:color="auto" w:fill="FFFFFF"/>
              </w:rPr>
              <w:t xml:space="preserve"> [cool costumes]</w:t>
            </w:r>
            <w:r w:rsidRPr="000C078E">
              <w:rPr>
                <w:rFonts w:asciiTheme="majorHAnsi" w:hAnsiTheme="majorHAnsi"/>
                <w:color w:val="3F312E"/>
                <w:sz w:val="24"/>
                <w:szCs w:val="24"/>
                <w:shd w:val="clear" w:color="auto" w:fill="FFFFFF"/>
              </w:rPr>
              <w:t xml:space="preserve"> that the</w:t>
            </w:r>
            <w:r w:rsidRPr="000C078E">
              <w:rPr>
                <w:rFonts w:asciiTheme="majorHAnsi" w:hAnsiTheme="majorHAnsi"/>
                <w:color w:val="3F312E"/>
                <w:sz w:val="24"/>
                <w:szCs w:val="24"/>
                <w:shd w:val="clear" w:color="auto" w:fill="FFFFFF"/>
              </w:rPr>
              <w:t xml:space="preserve"> </w:t>
            </w:r>
            <w:r w:rsidRPr="000C078E">
              <w:rPr>
                <w:rFonts w:asciiTheme="majorHAnsi" w:hAnsiTheme="majorHAnsi"/>
                <w:color w:val="3F312E"/>
                <w:sz w:val="24"/>
                <w:szCs w:val="24"/>
                <w:shd w:val="clear" w:color="auto" w:fill="FFFFFF"/>
              </w:rPr>
              <w:t>gine</w:t>
            </w:r>
            <w:r w:rsidRPr="000C078E">
              <w:rPr>
                <w:rFonts w:asciiTheme="majorHAnsi" w:hAnsiTheme="majorHAnsi"/>
                <w:color w:val="3F312E"/>
                <w:sz w:val="24"/>
                <w:szCs w:val="24"/>
                <w:shd w:val="clear" w:color="auto" w:fill="FFFFFF"/>
              </w:rPr>
              <w:t xml:space="preserve">[green] </w:t>
            </w:r>
            <w:r w:rsidRPr="000C078E">
              <w:rPr>
                <w:rFonts w:asciiTheme="majorHAnsi" w:hAnsiTheme="majorHAnsi"/>
                <w:color w:val="3F312E"/>
                <w:sz w:val="24"/>
                <w:szCs w:val="24"/>
                <w:shd w:val="clear" w:color="auto" w:fill="FFFFFF"/>
              </w:rPr>
              <w:t>goblin</w:t>
            </w:r>
            <w:r w:rsidRPr="000C078E">
              <w:rPr>
                <w:rFonts w:asciiTheme="majorHAnsi" w:hAnsiTheme="majorHAnsi"/>
                <w:color w:val="3F312E"/>
                <w:sz w:val="24"/>
                <w:szCs w:val="24"/>
                <w:shd w:val="clear" w:color="auto" w:fill="FFFFFF"/>
              </w:rPr>
              <w:t xml:space="preserve"> </w:t>
            </w:r>
            <w:r w:rsidRPr="000C078E">
              <w:rPr>
                <w:rFonts w:asciiTheme="majorHAnsi" w:hAnsiTheme="majorHAnsi"/>
                <w:color w:val="3F312E"/>
                <w:sz w:val="24"/>
                <w:szCs w:val="24"/>
                <w:shd w:val="clear" w:color="auto" w:fill="FFFFFF"/>
              </w:rPr>
              <w:t>wers</w:t>
            </w:r>
            <w:r w:rsidRPr="000C078E">
              <w:rPr>
                <w:rFonts w:asciiTheme="majorHAnsi" w:hAnsiTheme="majorHAnsi"/>
                <w:color w:val="3F312E"/>
                <w:sz w:val="24"/>
                <w:szCs w:val="24"/>
                <w:shd w:val="clear" w:color="auto" w:fill="FFFFFF"/>
              </w:rPr>
              <w:t xml:space="preserve"> [wears]</w:t>
            </w:r>
            <w:r w:rsidRPr="000C078E">
              <w:rPr>
                <w:rFonts w:asciiTheme="majorHAnsi" w:hAnsiTheme="majorHAnsi"/>
                <w:color w:val="3F312E"/>
                <w:sz w:val="24"/>
                <w:szCs w:val="24"/>
                <w:shd w:val="clear" w:color="auto" w:fill="FFFFFF"/>
              </w:rPr>
              <w:t>.</w:t>
            </w:r>
            <w:r w:rsidRPr="000C078E">
              <w:rPr>
                <w:rFonts w:asciiTheme="majorHAnsi" w:hAnsiTheme="majorHAnsi"/>
                <w:color w:val="3F312E"/>
                <w:sz w:val="24"/>
                <w:szCs w:val="24"/>
                <w:shd w:val="clear" w:color="auto" w:fill="FFFFFF"/>
              </w:rPr>
              <w:t>”</w:t>
            </w:r>
          </w:p>
          <w:p w:rsidR="00FD6C27" w:rsidRPr="000C078E" w:rsidRDefault="00FD6C27" w:rsidP="00A9163C">
            <w:pPr>
              <w:pStyle w:val="NoSpacing"/>
              <w:rPr>
                <w:rFonts w:asciiTheme="majorHAnsi" w:hAnsiTheme="majorHAnsi"/>
                <w:color w:val="3F312E"/>
                <w:sz w:val="24"/>
                <w:szCs w:val="24"/>
                <w:shd w:val="clear" w:color="auto" w:fill="FFFFFF"/>
              </w:rPr>
            </w:pPr>
          </w:p>
          <w:p w:rsidR="00F4336D" w:rsidRPr="000C078E" w:rsidRDefault="00F4336D" w:rsidP="00A9163C">
            <w:pPr>
              <w:pStyle w:val="NoSpacing"/>
              <w:rPr>
                <w:rFonts w:asciiTheme="majorHAnsi" w:hAnsiTheme="majorHAnsi"/>
                <w:color w:val="3F312E"/>
                <w:sz w:val="24"/>
                <w:szCs w:val="24"/>
                <w:shd w:val="clear" w:color="auto" w:fill="FFFFFF"/>
              </w:rPr>
            </w:pPr>
            <w:r w:rsidRPr="000C078E">
              <w:rPr>
                <w:rFonts w:asciiTheme="majorHAnsi" w:hAnsiTheme="majorHAnsi"/>
                <w:color w:val="3F312E"/>
                <w:sz w:val="24"/>
                <w:szCs w:val="24"/>
                <w:shd w:val="clear" w:color="auto" w:fill="FFFFFF"/>
              </w:rPr>
              <w:t>I added a comment, saying “</w:t>
            </w:r>
            <w:r w:rsidR="00AC5E2C" w:rsidRPr="000C078E">
              <w:rPr>
                <w:rFonts w:asciiTheme="majorHAnsi" w:hAnsiTheme="majorHAnsi"/>
                <w:color w:val="3F312E"/>
                <w:sz w:val="24"/>
                <w:szCs w:val="24"/>
                <w:shd w:val="clear" w:color="auto" w:fill="FFFFFF"/>
              </w:rPr>
              <w:t>I also like the amazing Spiderman. I think it is interesting how peter parker has to keep the secret that he is spiderman even from his family. It would be really hard to keep a secret from your mom or dad.”)</w:t>
            </w:r>
          </w:p>
          <w:p w:rsidR="00567A56" w:rsidRPr="000C078E" w:rsidRDefault="00567A56" w:rsidP="00A9163C">
            <w:pPr>
              <w:pStyle w:val="NoSpacing"/>
              <w:rPr>
                <w:rFonts w:asciiTheme="majorHAnsi" w:hAnsiTheme="majorHAnsi"/>
                <w:color w:val="3F312E"/>
                <w:sz w:val="24"/>
                <w:szCs w:val="24"/>
                <w:shd w:val="clear" w:color="auto" w:fill="FFFFFF"/>
              </w:rPr>
            </w:pPr>
          </w:p>
          <w:p w:rsidR="00567A56" w:rsidRPr="000C078E" w:rsidRDefault="00567A56" w:rsidP="00567A56">
            <w:pPr>
              <w:pStyle w:val="NoSpacing"/>
              <w:rPr>
                <w:rFonts w:asciiTheme="majorHAnsi" w:hAnsiTheme="majorHAnsi"/>
                <w:sz w:val="24"/>
                <w:szCs w:val="24"/>
              </w:rPr>
            </w:pPr>
            <w:r w:rsidRPr="000C078E">
              <w:rPr>
                <w:rFonts w:asciiTheme="majorHAnsi" w:hAnsiTheme="majorHAnsi"/>
                <w:color w:val="3F312E"/>
                <w:sz w:val="24"/>
                <w:szCs w:val="24"/>
                <w:shd w:val="clear" w:color="auto" w:fill="FFFFFF"/>
              </w:rPr>
              <w:t>The teacher will tell students that t</w:t>
            </w:r>
            <w:r w:rsidRPr="000C078E">
              <w:rPr>
                <w:rFonts w:asciiTheme="majorHAnsi" w:hAnsiTheme="majorHAnsi"/>
                <w:sz w:val="24"/>
                <w:szCs w:val="24"/>
              </w:rPr>
              <w:t>o add comments to another post, c</w:t>
            </w:r>
            <w:r w:rsidRPr="000C078E">
              <w:rPr>
                <w:rFonts w:asciiTheme="majorHAnsi" w:hAnsiTheme="majorHAnsi"/>
                <w:sz w:val="24"/>
                <w:szCs w:val="24"/>
              </w:rPr>
              <w:t xml:space="preserve">lick on “go to class blog.” They </w:t>
            </w:r>
            <w:r w:rsidRPr="000C078E">
              <w:rPr>
                <w:rFonts w:asciiTheme="majorHAnsi" w:hAnsiTheme="majorHAnsi"/>
                <w:sz w:val="24"/>
                <w:szCs w:val="24"/>
              </w:rPr>
              <w:t>will be able to see the most recent posts, and a list of the blog directory.</w:t>
            </w:r>
          </w:p>
          <w:p w:rsidR="00567A56" w:rsidRPr="000C078E" w:rsidRDefault="00567A56" w:rsidP="00567A56">
            <w:pPr>
              <w:pStyle w:val="NoSpacing"/>
              <w:rPr>
                <w:rFonts w:asciiTheme="majorHAnsi" w:hAnsiTheme="majorHAnsi"/>
                <w:sz w:val="24"/>
                <w:szCs w:val="24"/>
              </w:rPr>
            </w:pPr>
            <w:r w:rsidRPr="000C078E">
              <w:rPr>
                <w:rFonts w:asciiTheme="majorHAnsi" w:hAnsiTheme="majorHAnsi"/>
                <w:sz w:val="24"/>
                <w:szCs w:val="24"/>
              </w:rPr>
              <w:t>Students will c</w:t>
            </w:r>
            <w:r w:rsidRPr="000C078E">
              <w:rPr>
                <w:rFonts w:asciiTheme="majorHAnsi" w:hAnsiTheme="majorHAnsi"/>
                <w:sz w:val="24"/>
                <w:szCs w:val="24"/>
              </w:rPr>
              <w:t>lick on the tit</w:t>
            </w:r>
            <w:r w:rsidRPr="000C078E">
              <w:rPr>
                <w:rFonts w:asciiTheme="majorHAnsi" w:hAnsiTheme="majorHAnsi"/>
                <w:sz w:val="24"/>
                <w:szCs w:val="24"/>
              </w:rPr>
              <w:t>le that you want to comment on. They will s</w:t>
            </w:r>
            <w:r w:rsidRPr="000C078E">
              <w:rPr>
                <w:rFonts w:asciiTheme="majorHAnsi" w:hAnsiTheme="majorHAnsi"/>
                <w:sz w:val="24"/>
                <w:szCs w:val="24"/>
              </w:rPr>
              <w:t>croll to the bottom of the page and add a comment where it says to Leave a Comment. Whe</w:t>
            </w:r>
            <w:r w:rsidRPr="000C078E">
              <w:rPr>
                <w:rFonts w:asciiTheme="majorHAnsi" w:hAnsiTheme="majorHAnsi"/>
                <w:sz w:val="24"/>
                <w:szCs w:val="24"/>
              </w:rPr>
              <w:t>n done, press the “Submit Comment</w:t>
            </w:r>
            <w:r w:rsidRPr="000C078E">
              <w:rPr>
                <w:rFonts w:asciiTheme="majorHAnsi" w:hAnsiTheme="majorHAnsi"/>
                <w:sz w:val="24"/>
                <w:szCs w:val="24"/>
              </w:rPr>
              <w:t>”</w:t>
            </w:r>
            <w:r w:rsidRPr="000C078E">
              <w:rPr>
                <w:rFonts w:asciiTheme="majorHAnsi" w:hAnsiTheme="majorHAnsi"/>
                <w:sz w:val="24"/>
                <w:szCs w:val="24"/>
              </w:rPr>
              <w:t xml:space="preserve"> </w:t>
            </w:r>
            <w:r w:rsidRPr="000C078E">
              <w:rPr>
                <w:rFonts w:asciiTheme="majorHAnsi" w:hAnsiTheme="majorHAnsi"/>
                <w:sz w:val="24"/>
                <w:szCs w:val="24"/>
              </w:rPr>
              <w:t>button.</w:t>
            </w:r>
          </w:p>
          <w:p w:rsidR="0079742E" w:rsidRPr="000C078E" w:rsidRDefault="0079742E" w:rsidP="00567A56">
            <w:pPr>
              <w:pStyle w:val="NoSpacing"/>
              <w:rPr>
                <w:rFonts w:asciiTheme="majorHAnsi" w:hAnsiTheme="majorHAnsi"/>
                <w:sz w:val="24"/>
                <w:szCs w:val="24"/>
              </w:rPr>
            </w:pPr>
          </w:p>
          <w:p w:rsidR="0079742E" w:rsidRPr="000C078E" w:rsidRDefault="0079742E" w:rsidP="00567A56">
            <w:pPr>
              <w:pStyle w:val="NoSpacing"/>
              <w:rPr>
                <w:rFonts w:asciiTheme="majorHAnsi" w:hAnsiTheme="majorHAnsi"/>
                <w:sz w:val="24"/>
                <w:szCs w:val="24"/>
              </w:rPr>
            </w:pPr>
            <w:r w:rsidRPr="000C078E">
              <w:rPr>
                <w:rFonts w:asciiTheme="majorHAnsi" w:hAnsiTheme="majorHAnsi"/>
                <w:sz w:val="24"/>
                <w:szCs w:val="24"/>
              </w:rPr>
              <w:t>After providing directions, the teacher will have the students leave comments on other students’ posts.</w:t>
            </w:r>
            <w:r w:rsidR="0069479A" w:rsidRPr="000C078E">
              <w:rPr>
                <w:rFonts w:asciiTheme="majorHAnsi" w:hAnsiTheme="majorHAnsi"/>
                <w:sz w:val="24"/>
                <w:szCs w:val="24"/>
              </w:rPr>
              <w:t xml:space="preserve"> The teacher will be available to provide support for students as needed.</w:t>
            </w:r>
          </w:p>
        </w:tc>
        <w:tc>
          <w:tcPr>
            <w:tcW w:w="1368" w:type="dxa"/>
          </w:tcPr>
          <w:p w:rsidR="001B19A1" w:rsidRPr="000C078E" w:rsidRDefault="00FC17FB" w:rsidP="00AD3618">
            <w:pPr>
              <w:pStyle w:val="NoSpacing"/>
              <w:rPr>
                <w:rFonts w:asciiTheme="majorHAnsi" w:hAnsiTheme="majorHAnsi"/>
                <w:sz w:val="24"/>
                <w:szCs w:val="24"/>
              </w:rPr>
            </w:pPr>
            <w:r w:rsidRPr="000C078E">
              <w:rPr>
                <w:rFonts w:asciiTheme="majorHAnsi" w:hAnsiTheme="majorHAnsi"/>
                <w:sz w:val="24"/>
                <w:szCs w:val="24"/>
              </w:rPr>
              <w:t>W.1.1</w:t>
            </w:r>
          </w:p>
          <w:p w:rsidR="007876BD" w:rsidRPr="000C078E" w:rsidRDefault="007876BD" w:rsidP="00AD3618">
            <w:pPr>
              <w:pStyle w:val="NoSpacing"/>
              <w:rPr>
                <w:rFonts w:asciiTheme="majorHAnsi" w:hAnsiTheme="majorHAnsi"/>
                <w:sz w:val="24"/>
                <w:szCs w:val="24"/>
              </w:rPr>
            </w:pPr>
            <w:r w:rsidRPr="000C078E">
              <w:rPr>
                <w:rFonts w:asciiTheme="majorHAnsi" w:hAnsiTheme="majorHAnsi"/>
                <w:sz w:val="24"/>
                <w:szCs w:val="24"/>
              </w:rPr>
              <w:t>W.1.5</w:t>
            </w:r>
          </w:p>
          <w:p w:rsidR="00E53097" w:rsidRPr="000C078E" w:rsidRDefault="00E53097" w:rsidP="00AD3618">
            <w:pPr>
              <w:pStyle w:val="NoSpacing"/>
              <w:rPr>
                <w:rFonts w:asciiTheme="majorHAnsi" w:hAnsiTheme="majorHAnsi"/>
                <w:sz w:val="24"/>
                <w:szCs w:val="24"/>
              </w:rPr>
            </w:pPr>
            <w:r w:rsidRPr="000C078E">
              <w:rPr>
                <w:rFonts w:asciiTheme="majorHAnsi" w:hAnsiTheme="majorHAnsi"/>
                <w:sz w:val="24"/>
                <w:szCs w:val="24"/>
              </w:rPr>
              <w:t>W.1.6</w:t>
            </w:r>
          </w:p>
        </w:tc>
        <w:tc>
          <w:tcPr>
            <w:tcW w:w="1336" w:type="dxa"/>
          </w:tcPr>
          <w:p w:rsidR="001B19A1" w:rsidRPr="000C078E" w:rsidRDefault="00896209" w:rsidP="00AD3618">
            <w:pPr>
              <w:pStyle w:val="NoSpacing"/>
              <w:rPr>
                <w:rFonts w:asciiTheme="majorHAnsi" w:hAnsiTheme="majorHAnsi"/>
                <w:sz w:val="24"/>
                <w:szCs w:val="24"/>
              </w:rPr>
            </w:pPr>
            <w:r w:rsidRPr="000C078E">
              <w:rPr>
                <w:rFonts w:asciiTheme="majorHAnsi" w:hAnsiTheme="majorHAnsi"/>
                <w:sz w:val="24"/>
                <w:szCs w:val="24"/>
              </w:rPr>
              <w:t>1.a</w:t>
            </w:r>
          </w:p>
          <w:p w:rsidR="00896209" w:rsidRPr="000C078E" w:rsidRDefault="00896209" w:rsidP="00AD3618">
            <w:pPr>
              <w:pStyle w:val="NoSpacing"/>
              <w:rPr>
                <w:rFonts w:asciiTheme="majorHAnsi" w:hAnsiTheme="majorHAnsi"/>
                <w:sz w:val="24"/>
                <w:szCs w:val="24"/>
              </w:rPr>
            </w:pPr>
            <w:r w:rsidRPr="000C078E">
              <w:rPr>
                <w:rFonts w:asciiTheme="majorHAnsi" w:hAnsiTheme="majorHAnsi"/>
                <w:sz w:val="24"/>
                <w:szCs w:val="24"/>
              </w:rPr>
              <w:t>1.b</w:t>
            </w:r>
          </w:p>
          <w:p w:rsidR="00896209" w:rsidRPr="000C078E" w:rsidRDefault="00896209" w:rsidP="00AD3618">
            <w:pPr>
              <w:pStyle w:val="NoSpacing"/>
              <w:rPr>
                <w:rFonts w:asciiTheme="majorHAnsi" w:hAnsiTheme="majorHAnsi"/>
                <w:sz w:val="24"/>
                <w:szCs w:val="24"/>
              </w:rPr>
            </w:pPr>
            <w:r w:rsidRPr="000C078E">
              <w:rPr>
                <w:rFonts w:asciiTheme="majorHAnsi" w:hAnsiTheme="majorHAnsi"/>
                <w:sz w:val="24"/>
                <w:szCs w:val="24"/>
              </w:rPr>
              <w:t>2.a</w:t>
            </w:r>
          </w:p>
          <w:p w:rsidR="00896209" w:rsidRPr="000C078E" w:rsidRDefault="00896209" w:rsidP="00AD3618">
            <w:pPr>
              <w:pStyle w:val="NoSpacing"/>
              <w:rPr>
                <w:rFonts w:asciiTheme="majorHAnsi" w:hAnsiTheme="majorHAnsi"/>
                <w:sz w:val="24"/>
                <w:szCs w:val="24"/>
              </w:rPr>
            </w:pPr>
            <w:r w:rsidRPr="000C078E">
              <w:rPr>
                <w:rFonts w:asciiTheme="majorHAnsi" w:hAnsiTheme="majorHAnsi"/>
                <w:sz w:val="24"/>
                <w:szCs w:val="24"/>
              </w:rPr>
              <w:t>2.b</w:t>
            </w:r>
          </w:p>
          <w:p w:rsidR="00896209" w:rsidRPr="000C078E" w:rsidRDefault="00896209" w:rsidP="00AD3618">
            <w:pPr>
              <w:pStyle w:val="NoSpacing"/>
              <w:rPr>
                <w:rFonts w:asciiTheme="majorHAnsi" w:hAnsiTheme="majorHAnsi"/>
                <w:sz w:val="24"/>
                <w:szCs w:val="24"/>
              </w:rPr>
            </w:pPr>
            <w:r w:rsidRPr="000C078E">
              <w:rPr>
                <w:rFonts w:asciiTheme="majorHAnsi" w:hAnsiTheme="majorHAnsi"/>
                <w:sz w:val="24"/>
                <w:szCs w:val="24"/>
              </w:rPr>
              <w:t>2.d</w:t>
            </w:r>
          </w:p>
          <w:p w:rsidR="00896209" w:rsidRPr="000C078E" w:rsidRDefault="003031CB" w:rsidP="00AD3618">
            <w:pPr>
              <w:pStyle w:val="NoSpacing"/>
              <w:rPr>
                <w:rFonts w:asciiTheme="majorHAnsi" w:hAnsiTheme="majorHAnsi"/>
                <w:sz w:val="24"/>
                <w:szCs w:val="24"/>
              </w:rPr>
            </w:pPr>
            <w:r w:rsidRPr="000C078E">
              <w:rPr>
                <w:rFonts w:asciiTheme="majorHAnsi" w:hAnsiTheme="majorHAnsi"/>
                <w:sz w:val="24"/>
                <w:szCs w:val="24"/>
              </w:rPr>
              <w:t>4.</w:t>
            </w:r>
            <w:r w:rsidR="005C6AC2" w:rsidRPr="000C078E">
              <w:rPr>
                <w:rFonts w:asciiTheme="majorHAnsi" w:hAnsiTheme="majorHAnsi"/>
                <w:sz w:val="24"/>
                <w:szCs w:val="24"/>
              </w:rPr>
              <w:t>c</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4.d</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5.b</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5.c</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6.a</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6.b</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6.d</w:t>
            </w:r>
          </w:p>
        </w:tc>
      </w:tr>
      <w:tr w:rsidR="009A1754" w:rsidRPr="000C078E" w:rsidTr="00E02589">
        <w:tc>
          <w:tcPr>
            <w:tcW w:w="6646" w:type="dxa"/>
          </w:tcPr>
          <w:p w:rsidR="00AB73E5" w:rsidRPr="000C078E" w:rsidRDefault="00AB73E5" w:rsidP="00AD3618">
            <w:pPr>
              <w:pStyle w:val="NoSpacing"/>
              <w:rPr>
                <w:rFonts w:asciiTheme="majorHAnsi" w:hAnsiTheme="majorHAnsi"/>
                <w:sz w:val="24"/>
                <w:szCs w:val="24"/>
              </w:rPr>
            </w:pPr>
            <w:r w:rsidRPr="000C078E">
              <w:rPr>
                <w:rFonts w:asciiTheme="majorHAnsi" w:hAnsiTheme="majorHAnsi"/>
                <w:sz w:val="24"/>
                <w:szCs w:val="24"/>
              </w:rPr>
              <w:t>Day 6</w:t>
            </w:r>
          </w:p>
          <w:p w:rsidR="00AB73E5" w:rsidRPr="000C078E" w:rsidRDefault="00AB73E5" w:rsidP="00AD3618">
            <w:pPr>
              <w:pStyle w:val="NoSpacing"/>
              <w:rPr>
                <w:rFonts w:asciiTheme="majorHAnsi" w:hAnsiTheme="majorHAnsi"/>
                <w:sz w:val="24"/>
                <w:szCs w:val="24"/>
              </w:rPr>
            </w:pPr>
            <w:r w:rsidRPr="000C078E">
              <w:rPr>
                <w:rFonts w:asciiTheme="majorHAnsi" w:hAnsiTheme="majorHAnsi"/>
                <w:sz w:val="24"/>
                <w:szCs w:val="24"/>
              </w:rPr>
              <w:t xml:space="preserve">The teacher will tell the students they have a problem.  The PTA has money to purchase one item for indoor recess, and are asking teachers what would be the best thing to buy for indoor recess. The teacher will ask the students for their input as to what would be the best thing to purchase. </w:t>
            </w:r>
            <w:r w:rsidR="005E6758" w:rsidRPr="000C078E">
              <w:rPr>
                <w:rFonts w:asciiTheme="majorHAnsi" w:hAnsiTheme="majorHAnsi"/>
                <w:sz w:val="24"/>
                <w:szCs w:val="24"/>
              </w:rPr>
              <w:t xml:space="preserve">The teacher will remind students to think logically, based on the limitations (such as cost and school policies that must be followed). </w:t>
            </w:r>
            <w:r w:rsidRPr="000C078E">
              <w:rPr>
                <w:rFonts w:asciiTheme="majorHAnsi" w:hAnsiTheme="majorHAnsi"/>
                <w:sz w:val="24"/>
                <w:szCs w:val="24"/>
              </w:rPr>
              <w:t xml:space="preserve">Students will use think, pair, share to brainstorm ideas for possible indoor recess choices. The </w:t>
            </w:r>
            <w:r w:rsidRPr="000C078E">
              <w:rPr>
                <w:rFonts w:asciiTheme="majorHAnsi" w:hAnsiTheme="majorHAnsi"/>
                <w:sz w:val="24"/>
                <w:szCs w:val="24"/>
              </w:rPr>
              <w:lastRenderedPageBreak/>
              <w:t>teacher will model an example on the board</w:t>
            </w:r>
            <w:r w:rsidR="008D5474" w:rsidRPr="000C078E">
              <w:rPr>
                <w:rFonts w:asciiTheme="majorHAnsi" w:hAnsiTheme="majorHAnsi"/>
                <w:sz w:val="24"/>
                <w:szCs w:val="24"/>
              </w:rPr>
              <w:t xml:space="preserve"> (e.g. “I think that marble maze materials would be good for indoor recess because </w:t>
            </w:r>
            <w:r w:rsidR="00266440" w:rsidRPr="000C078E">
              <w:rPr>
                <w:rFonts w:asciiTheme="majorHAnsi" w:hAnsiTheme="majorHAnsi"/>
                <w:sz w:val="24"/>
                <w:szCs w:val="24"/>
              </w:rPr>
              <w:t>many students can play with them. Another reason is because you can build a different maze each time, so the activity is different each time.”)</w:t>
            </w:r>
            <w:r w:rsidRPr="000C078E">
              <w:rPr>
                <w:rFonts w:asciiTheme="majorHAnsi" w:hAnsiTheme="majorHAnsi"/>
                <w:sz w:val="24"/>
                <w:szCs w:val="24"/>
              </w:rPr>
              <w:t>. Students will then go back to their seats</w:t>
            </w:r>
            <w:r w:rsidR="00266440" w:rsidRPr="000C078E">
              <w:rPr>
                <w:rFonts w:asciiTheme="majorHAnsi" w:hAnsiTheme="majorHAnsi"/>
                <w:sz w:val="24"/>
                <w:szCs w:val="24"/>
              </w:rPr>
              <w:t xml:space="preserve"> and draft their opinion writing on what they think should be purchased for indoor recess.</w:t>
            </w:r>
          </w:p>
        </w:tc>
        <w:tc>
          <w:tcPr>
            <w:tcW w:w="1368" w:type="dxa"/>
          </w:tcPr>
          <w:p w:rsidR="00AB73E5" w:rsidRPr="000C078E" w:rsidRDefault="00FC17FB" w:rsidP="00AD3618">
            <w:pPr>
              <w:pStyle w:val="NoSpacing"/>
              <w:rPr>
                <w:rFonts w:asciiTheme="majorHAnsi" w:hAnsiTheme="majorHAnsi"/>
                <w:sz w:val="24"/>
                <w:szCs w:val="24"/>
              </w:rPr>
            </w:pPr>
            <w:r w:rsidRPr="000C078E">
              <w:rPr>
                <w:rFonts w:asciiTheme="majorHAnsi" w:hAnsiTheme="majorHAnsi"/>
                <w:sz w:val="24"/>
                <w:szCs w:val="24"/>
              </w:rPr>
              <w:lastRenderedPageBreak/>
              <w:t>W.1.1</w:t>
            </w:r>
          </w:p>
          <w:p w:rsidR="007876BD" w:rsidRPr="000C078E" w:rsidRDefault="007876BD" w:rsidP="00AD3618">
            <w:pPr>
              <w:pStyle w:val="NoSpacing"/>
              <w:rPr>
                <w:rFonts w:asciiTheme="majorHAnsi" w:hAnsiTheme="majorHAnsi"/>
                <w:sz w:val="24"/>
                <w:szCs w:val="24"/>
              </w:rPr>
            </w:pPr>
            <w:r w:rsidRPr="000C078E">
              <w:rPr>
                <w:rFonts w:asciiTheme="majorHAnsi" w:hAnsiTheme="majorHAnsi"/>
                <w:sz w:val="24"/>
                <w:szCs w:val="24"/>
              </w:rPr>
              <w:t>W.1.5</w:t>
            </w:r>
          </w:p>
        </w:tc>
        <w:tc>
          <w:tcPr>
            <w:tcW w:w="1336" w:type="dxa"/>
          </w:tcPr>
          <w:p w:rsidR="00AB73E5" w:rsidRPr="000C078E" w:rsidRDefault="00736A02" w:rsidP="00AD3618">
            <w:pPr>
              <w:pStyle w:val="NoSpacing"/>
              <w:rPr>
                <w:rFonts w:asciiTheme="majorHAnsi" w:hAnsiTheme="majorHAnsi"/>
                <w:sz w:val="24"/>
                <w:szCs w:val="24"/>
              </w:rPr>
            </w:pPr>
            <w:r w:rsidRPr="000C078E">
              <w:rPr>
                <w:rFonts w:asciiTheme="majorHAnsi" w:hAnsiTheme="majorHAnsi"/>
                <w:sz w:val="24"/>
                <w:szCs w:val="24"/>
              </w:rPr>
              <w:t>N/A</w:t>
            </w:r>
          </w:p>
        </w:tc>
      </w:tr>
      <w:tr w:rsidR="000C078E" w:rsidRPr="000C078E" w:rsidTr="00E02589">
        <w:tc>
          <w:tcPr>
            <w:tcW w:w="6646" w:type="dxa"/>
          </w:tcPr>
          <w:p w:rsidR="004D549F" w:rsidRPr="000C078E" w:rsidRDefault="004D549F" w:rsidP="00AD3618">
            <w:pPr>
              <w:pStyle w:val="NoSpacing"/>
              <w:rPr>
                <w:rFonts w:asciiTheme="majorHAnsi" w:hAnsiTheme="majorHAnsi"/>
                <w:sz w:val="24"/>
                <w:szCs w:val="24"/>
              </w:rPr>
            </w:pPr>
            <w:r w:rsidRPr="000C078E">
              <w:rPr>
                <w:rFonts w:asciiTheme="majorHAnsi" w:hAnsiTheme="majorHAnsi"/>
                <w:sz w:val="24"/>
                <w:szCs w:val="24"/>
              </w:rPr>
              <w:lastRenderedPageBreak/>
              <w:t>Day 7</w:t>
            </w:r>
          </w:p>
          <w:p w:rsidR="004D549F" w:rsidRPr="000C078E" w:rsidRDefault="004D549F" w:rsidP="00AD3618">
            <w:pPr>
              <w:pStyle w:val="NoSpacing"/>
              <w:rPr>
                <w:rFonts w:asciiTheme="majorHAnsi" w:hAnsiTheme="majorHAnsi"/>
                <w:sz w:val="24"/>
                <w:szCs w:val="24"/>
              </w:rPr>
            </w:pPr>
            <w:r w:rsidRPr="000C078E">
              <w:rPr>
                <w:rFonts w:asciiTheme="majorHAnsi" w:hAnsiTheme="majorHAnsi"/>
                <w:sz w:val="24"/>
                <w:szCs w:val="24"/>
              </w:rPr>
              <w:t xml:space="preserve">The teacher will model editing with the class using her example, and remind the students about the previous editing activity with the favorite book activity, and </w:t>
            </w:r>
            <w:r w:rsidR="000D3C20" w:rsidRPr="000C078E">
              <w:rPr>
                <w:rFonts w:asciiTheme="majorHAnsi" w:hAnsiTheme="majorHAnsi"/>
                <w:sz w:val="24"/>
                <w:szCs w:val="24"/>
              </w:rPr>
              <w:t>the importance of supporting their writing.  The students will then edit with a partner, switch back papers, and make the corrections.</w:t>
            </w:r>
          </w:p>
        </w:tc>
        <w:tc>
          <w:tcPr>
            <w:tcW w:w="1368" w:type="dxa"/>
          </w:tcPr>
          <w:p w:rsidR="004D549F" w:rsidRPr="000C078E" w:rsidRDefault="00FC17FB" w:rsidP="00AD3618">
            <w:pPr>
              <w:pStyle w:val="NoSpacing"/>
              <w:rPr>
                <w:rFonts w:asciiTheme="majorHAnsi" w:hAnsiTheme="majorHAnsi"/>
                <w:sz w:val="24"/>
                <w:szCs w:val="24"/>
              </w:rPr>
            </w:pPr>
            <w:r w:rsidRPr="000C078E">
              <w:rPr>
                <w:rFonts w:asciiTheme="majorHAnsi" w:hAnsiTheme="majorHAnsi"/>
                <w:sz w:val="24"/>
                <w:szCs w:val="24"/>
              </w:rPr>
              <w:t>W.1.1</w:t>
            </w:r>
          </w:p>
          <w:p w:rsidR="007876BD" w:rsidRPr="000C078E" w:rsidRDefault="007876BD" w:rsidP="00AD3618">
            <w:pPr>
              <w:pStyle w:val="NoSpacing"/>
              <w:rPr>
                <w:rFonts w:asciiTheme="majorHAnsi" w:hAnsiTheme="majorHAnsi"/>
                <w:sz w:val="24"/>
                <w:szCs w:val="24"/>
              </w:rPr>
            </w:pPr>
            <w:r w:rsidRPr="000C078E">
              <w:rPr>
                <w:rFonts w:asciiTheme="majorHAnsi" w:hAnsiTheme="majorHAnsi"/>
                <w:sz w:val="24"/>
                <w:szCs w:val="24"/>
              </w:rPr>
              <w:t>W.1.5</w:t>
            </w:r>
          </w:p>
        </w:tc>
        <w:tc>
          <w:tcPr>
            <w:tcW w:w="1336" w:type="dxa"/>
          </w:tcPr>
          <w:p w:rsidR="004D549F" w:rsidRPr="000C078E" w:rsidRDefault="00736A02" w:rsidP="00AD3618">
            <w:pPr>
              <w:pStyle w:val="NoSpacing"/>
              <w:rPr>
                <w:rFonts w:asciiTheme="majorHAnsi" w:hAnsiTheme="majorHAnsi"/>
                <w:sz w:val="24"/>
                <w:szCs w:val="24"/>
              </w:rPr>
            </w:pPr>
            <w:r w:rsidRPr="000C078E">
              <w:rPr>
                <w:rFonts w:asciiTheme="majorHAnsi" w:hAnsiTheme="majorHAnsi"/>
                <w:sz w:val="24"/>
                <w:szCs w:val="24"/>
              </w:rPr>
              <w:t>N/A</w:t>
            </w:r>
          </w:p>
        </w:tc>
      </w:tr>
      <w:tr w:rsidR="000C078E" w:rsidRPr="000C078E" w:rsidTr="00E02589">
        <w:tc>
          <w:tcPr>
            <w:tcW w:w="6646" w:type="dxa"/>
          </w:tcPr>
          <w:p w:rsidR="00B84F63" w:rsidRPr="000C078E" w:rsidRDefault="00B84F63" w:rsidP="00AD3618">
            <w:pPr>
              <w:pStyle w:val="NoSpacing"/>
              <w:rPr>
                <w:rFonts w:asciiTheme="majorHAnsi" w:hAnsiTheme="majorHAnsi"/>
                <w:sz w:val="24"/>
                <w:szCs w:val="24"/>
              </w:rPr>
            </w:pPr>
            <w:r w:rsidRPr="000C078E">
              <w:rPr>
                <w:rFonts w:asciiTheme="majorHAnsi" w:hAnsiTheme="majorHAnsi"/>
                <w:sz w:val="24"/>
                <w:szCs w:val="24"/>
              </w:rPr>
              <w:t>Day 8</w:t>
            </w:r>
          </w:p>
          <w:p w:rsidR="00086B8E" w:rsidRPr="000C078E" w:rsidRDefault="00086B8E" w:rsidP="00086B8E">
            <w:pPr>
              <w:pStyle w:val="NoSpacing"/>
              <w:rPr>
                <w:rFonts w:asciiTheme="majorHAnsi" w:hAnsiTheme="majorHAnsi"/>
                <w:sz w:val="24"/>
                <w:szCs w:val="24"/>
              </w:rPr>
            </w:pPr>
            <w:r w:rsidRPr="000C078E">
              <w:rPr>
                <w:rFonts w:asciiTheme="majorHAnsi" w:hAnsiTheme="majorHAnsi"/>
                <w:sz w:val="24"/>
                <w:szCs w:val="24"/>
              </w:rPr>
              <w:t>One-to-one technology will be available in the form of laptops for each student being brought into the classroom, or the lesson will be done in the computer lab.</w:t>
            </w:r>
          </w:p>
          <w:p w:rsidR="00086B8E" w:rsidRPr="000C078E" w:rsidRDefault="00086B8E" w:rsidP="00AD3618">
            <w:pPr>
              <w:pStyle w:val="NoSpacing"/>
              <w:rPr>
                <w:rFonts w:asciiTheme="majorHAnsi" w:hAnsiTheme="majorHAnsi"/>
                <w:sz w:val="24"/>
                <w:szCs w:val="24"/>
              </w:rPr>
            </w:pPr>
          </w:p>
          <w:p w:rsidR="00B84F63" w:rsidRPr="000C078E" w:rsidRDefault="0059482B" w:rsidP="00AD3618">
            <w:pPr>
              <w:pStyle w:val="NoSpacing"/>
              <w:rPr>
                <w:rFonts w:asciiTheme="majorHAnsi" w:hAnsiTheme="majorHAnsi"/>
                <w:sz w:val="24"/>
                <w:szCs w:val="24"/>
              </w:rPr>
            </w:pPr>
            <w:r w:rsidRPr="000C078E">
              <w:rPr>
                <w:rFonts w:asciiTheme="majorHAnsi" w:hAnsiTheme="majorHAnsi"/>
                <w:sz w:val="24"/>
                <w:szCs w:val="24"/>
              </w:rPr>
              <w:t xml:space="preserve">The teacher will model on Kidblog and post her opinion writing about what should be purchased for indoor recess. The teacher will also show students they can edit their posts after it has been posted by clicking on the edit button.  It will bring them back to the writing screen, and when they make the changes, they can click the update button. </w:t>
            </w:r>
            <w:r w:rsidR="00B84F63" w:rsidRPr="000C078E">
              <w:rPr>
                <w:rFonts w:asciiTheme="majorHAnsi" w:hAnsiTheme="majorHAnsi"/>
                <w:sz w:val="24"/>
                <w:szCs w:val="24"/>
              </w:rPr>
              <w:t>The students will post their indoor recess opinion writing on Kidblog.  The teacher will remind students to save the draft of their writing before publishing</w:t>
            </w:r>
            <w:r w:rsidR="00881707" w:rsidRPr="000C078E">
              <w:rPr>
                <w:rFonts w:asciiTheme="majorHAnsi" w:hAnsiTheme="majorHAnsi"/>
                <w:sz w:val="24"/>
                <w:szCs w:val="24"/>
              </w:rPr>
              <w:t>.</w:t>
            </w:r>
          </w:p>
        </w:tc>
        <w:tc>
          <w:tcPr>
            <w:tcW w:w="1368" w:type="dxa"/>
          </w:tcPr>
          <w:p w:rsidR="00B84F63" w:rsidRPr="000C078E" w:rsidRDefault="00FC17FB" w:rsidP="00AD3618">
            <w:pPr>
              <w:pStyle w:val="NoSpacing"/>
              <w:rPr>
                <w:rFonts w:asciiTheme="majorHAnsi" w:hAnsiTheme="majorHAnsi"/>
                <w:sz w:val="24"/>
                <w:szCs w:val="24"/>
              </w:rPr>
            </w:pPr>
            <w:r w:rsidRPr="000C078E">
              <w:rPr>
                <w:rFonts w:asciiTheme="majorHAnsi" w:hAnsiTheme="majorHAnsi"/>
                <w:sz w:val="24"/>
                <w:szCs w:val="24"/>
              </w:rPr>
              <w:t>W.1.1</w:t>
            </w:r>
          </w:p>
          <w:p w:rsidR="007876BD" w:rsidRPr="000C078E" w:rsidRDefault="007876BD" w:rsidP="00AD3618">
            <w:pPr>
              <w:pStyle w:val="NoSpacing"/>
              <w:rPr>
                <w:rFonts w:asciiTheme="majorHAnsi" w:hAnsiTheme="majorHAnsi"/>
                <w:sz w:val="24"/>
                <w:szCs w:val="24"/>
              </w:rPr>
            </w:pPr>
            <w:r w:rsidRPr="000C078E">
              <w:rPr>
                <w:rFonts w:asciiTheme="majorHAnsi" w:hAnsiTheme="majorHAnsi"/>
                <w:sz w:val="24"/>
                <w:szCs w:val="24"/>
              </w:rPr>
              <w:t>W.1.5</w:t>
            </w:r>
          </w:p>
          <w:p w:rsidR="00E53097" w:rsidRPr="000C078E" w:rsidRDefault="00E53097" w:rsidP="00AD3618">
            <w:pPr>
              <w:pStyle w:val="NoSpacing"/>
              <w:rPr>
                <w:rFonts w:asciiTheme="majorHAnsi" w:hAnsiTheme="majorHAnsi"/>
                <w:sz w:val="24"/>
                <w:szCs w:val="24"/>
              </w:rPr>
            </w:pPr>
            <w:r w:rsidRPr="000C078E">
              <w:rPr>
                <w:rFonts w:asciiTheme="majorHAnsi" w:hAnsiTheme="majorHAnsi"/>
                <w:sz w:val="24"/>
                <w:szCs w:val="24"/>
              </w:rPr>
              <w:t>W.1.6</w:t>
            </w:r>
          </w:p>
        </w:tc>
        <w:tc>
          <w:tcPr>
            <w:tcW w:w="1336" w:type="dxa"/>
          </w:tcPr>
          <w:p w:rsidR="00B84F63"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1.a</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1.b</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2.a</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2.b</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2.d</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4.b</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4.c</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4.d</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5.b</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5.c</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6.a</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6.b</w:t>
            </w:r>
          </w:p>
          <w:p w:rsidR="005C6AC2" w:rsidRPr="000C078E" w:rsidRDefault="005C6AC2" w:rsidP="00AD3618">
            <w:pPr>
              <w:pStyle w:val="NoSpacing"/>
              <w:rPr>
                <w:rFonts w:asciiTheme="majorHAnsi" w:hAnsiTheme="majorHAnsi"/>
                <w:sz w:val="24"/>
                <w:szCs w:val="24"/>
              </w:rPr>
            </w:pPr>
            <w:r w:rsidRPr="000C078E">
              <w:rPr>
                <w:rFonts w:asciiTheme="majorHAnsi" w:hAnsiTheme="majorHAnsi"/>
                <w:sz w:val="24"/>
                <w:szCs w:val="24"/>
              </w:rPr>
              <w:t>6.c</w:t>
            </w:r>
          </w:p>
        </w:tc>
      </w:tr>
      <w:tr w:rsidR="000C078E" w:rsidRPr="000C078E" w:rsidTr="00E02589">
        <w:tc>
          <w:tcPr>
            <w:tcW w:w="6646" w:type="dxa"/>
          </w:tcPr>
          <w:p w:rsidR="00B33B80" w:rsidRPr="000C078E" w:rsidRDefault="00B33B80" w:rsidP="00AD3618">
            <w:pPr>
              <w:pStyle w:val="NoSpacing"/>
              <w:rPr>
                <w:rFonts w:asciiTheme="majorHAnsi" w:hAnsiTheme="majorHAnsi"/>
                <w:sz w:val="24"/>
                <w:szCs w:val="24"/>
              </w:rPr>
            </w:pPr>
            <w:r w:rsidRPr="000C078E">
              <w:rPr>
                <w:rFonts w:asciiTheme="majorHAnsi" w:hAnsiTheme="majorHAnsi"/>
                <w:sz w:val="24"/>
                <w:szCs w:val="24"/>
              </w:rPr>
              <w:t>Day 9</w:t>
            </w:r>
          </w:p>
          <w:p w:rsidR="00086B8E" w:rsidRPr="000C078E" w:rsidRDefault="00086B8E" w:rsidP="00086B8E">
            <w:pPr>
              <w:pStyle w:val="NoSpacing"/>
              <w:rPr>
                <w:rFonts w:asciiTheme="majorHAnsi" w:hAnsiTheme="majorHAnsi"/>
                <w:sz w:val="24"/>
                <w:szCs w:val="24"/>
              </w:rPr>
            </w:pPr>
            <w:r w:rsidRPr="000C078E">
              <w:rPr>
                <w:rFonts w:asciiTheme="majorHAnsi" w:hAnsiTheme="majorHAnsi"/>
                <w:sz w:val="24"/>
                <w:szCs w:val="24"/>
              </w:rPr>
              <w:t>One-to-one technology will be available in the form of laptops for each student being brought into the classroom, or the lesson will be done in the computer lab.</w:t>
            </w:r>
          </w:p>
          <w:p w:rsidR="00086B8E" w:rsidRPr="000C078E" w:rsidRDefault="00086B8E" w:rsidP="00AD3618">
            <w:pPr>
              <w:pStyle w:val="NoSpacing"/>
              <w:rPr>
                <w:rFonts w:asciiTheme="majorHAnsi" w:hAnsiTheme="majorHAnsi"/>
                <w:sz w:val="24"/>
                <w:szCs w:val="24"/>
              </w:rPr>
            </w:pPr>
          </w:p>
          <w:p w:rsidR="00B33B80" w:rsidRPr="000C078E" w:rsidRDefault="00B33B80" w:rsidP="00AD3618">
            <w:pPr>
              <w:pStyle w:val="NoSpacing"/>
              <w:rPr>
                <w:rFonts w:asciiTheme="majorHAnsi" w:hAnsiTheme="majorHAnsi"/>
                <w:sz w:val="24"/>
                <w:szCs w:val="24"/>
              </w:rPr>
            </w:pPr>
            <w:r w:rsidRPr="000C078E">
              <w:rPr>
                <w:rFonts w:asciiTheme="majorHAnsi" w:hAnsiTheme="majorHAnsi"/>
                <w:sz w:val="24"/>
                <w:szCs w:val="24"/>
              </w:rPr>
              <w:t>Students will be given an opportunity to post comments on their classmates’ blogs.</w:t>
            </w:r>
          </w:p>
        </w:tc>
        <w:tc>
          <w:tcPr>
            <w:tcW w:w="1368" w:type="dxa"/>
          </w:tcPr>
          <w:p w:rsidR="00B33B80" w:rsidRPr="000C078E" w:rsidRDefault="00FC17FB" w:rsidP="00AD3618">
            <w:pPr>
              <w:pStyle w:val="NoSpacing"/>
              <w:rPr>
                <w:rFonts w:asciiTheme="majorHAnsi" w:hAnsiTheme="majorHAnsi"/>
                <w:sz w:val="24"/>
                <w:szCs w:val="24"/>
              </w:rPr>
            </w:pPr>
            <w:r w:rsidRPr="000C078E">
              <w:rPr>
                <w:rFonts w:asciiTheme="majorHAnsi" w:hAnsiTheme="majorHAnsi"/>
                <w:sz w:val="24"/>
                <w:szCs w:val="24"/>
              </w:rPr>
              <w:t>W.1.1</w:t>
            </w:r>
          </w:p>
          <w:p w:rsidR="007876BD" w:rsidRPr="000C078E" w:rsidRDefault="007876BD" w:rsidP="00AD3618">
            <w:pPr>
              <w:pStyle w:val="NoSpacing"/>
              <w:rPr>
                <w:rFonts w:asciiTheme="majorHAnsi" w:hAnsiTheme="majorHAnsi"/>
                <w:sz w:val="24"/>
                <w:szCs w:val="24"/>
              </w:rPr>
            </w:pPr>
            <w:r w:rsidRPr="000C078E">
              <w:rPr>
                <w:rFonts w:asciiTheme="majorHAnsi" w:hAnsiTheme="majorHAnsi"/>
                <w:sz w:val="24"/>
                <w:szCs w:val="24"/>
              </w:rPr>
              <w:t>W.1.5</w:t>
            </w:r>
          </w:p>
          <w:p w:rsidR="00E53097" w:rsidRPr="000C078E" w:rsidRDefault="00E53097" w:rsidP="00AD3618">
            <w:pPr>
              <w:pStyle w:val="NoSpacing"/>
              <w:rPr>
                <w:rFonts w:asciiTheme="majorHAnsi" w:hAnsiTheme="majorHAnsi"/>
                <w:sz w:val="24"/>
                <w:szCs w:val="24"/>
              </w:rPr>
            </w:pPr>
            <w:r w:rsidRPr="000C078E">
              <w:rPr>
                <w:rFonts w:asciiTheme="majorHAnsi" w:hAnsiTheme="majorHAnsi"/>
                <w:sz w:val="24"/>
                <w:szCs w:val="24"/>
              </w:rPr>
              <w:t>W.1.6</w:t>
            </w:r>
          </w:p>
        </w:tc>
        <w:tc>
          <w:tcPr>
            <w:tcW w:w="1336" w:type="dxa"/>
          </w:tcPr>
          <w:p w:rsidR="00B33B80" w:rsidRPr="000C078E" w:rsidRDefault="00FC26D3" w:rsidP="00AD3618">
            <w:pPr>
              <w:pStyle w:val="NoSpacing"/>
              <w:rPr>
                <w:rFonts w:asciiTheme="majorHAnsi" w:hAnsiTheme="majorHAnsi"/>
                <w:sz w:val="24"/>
                <w:szCs w:val="24"/>
              </w:rPr>
            </w:pPr>
            <w:r w:rsidRPr="000C078E">
              <w:rPr>
                <w:rFonts w:asciiTheme="majorHAnsi" w:hAnsiTheme="majorHAnsi"/>
                <w:sz w:val="24"/>
                <w:szCs w:val="24"/>
              </w:rPr>
              <w:t>1.a</w:t>
            </w:r>
          </w:p>
          <w:p w:rsidR="00FC26D3" w:rsidRPr="000C078E" w:rsidRDefault="00FC26D3" w:rsidP="00AD3618">
            <w:pPr>
              <w:pStyle w:val="NoSpacing"/>
              <w:rPr>
                <w:rFonts w:asciiTheme="majorHAnsi" w:hAnsiTheme="majorHAnsi"/>
                <w:sz w:val="24"/>
                <w:szCs w:val="24"/>
              </w:rPr>
            </w:pPr>
            <w:r w:rsidRPr="000C078E">
              <w:rPr>
                <w:rFonts w:asciiTheme="majorHAnsi" w:hAnsiTheme="majorHAnsi"/>
                <w:sz w:val="24"/>
                <w:szCs w:val="24"/>
              </w:rPr>
              <w:t>1.b</w:t>
            </w:r>
          </w:p>
          <w:p w:rsidR="00FC26D3" w:rsidRPr="000C078E" w:rsidRDefault="00FC26D3" w:rsidP="00AD3618">
            <w:pPr>
              <w:pStyle w:val="NoSpacing"/>
              <w:rPr>
                <w:rFonts w:asciiTheme="majorHAnsi" w:hAnsiTheme="majorHAnsi"/>
                <w:sz w:val="24"/>
                <w:szCs w:val="24"/>
              </w:rPr>
            </w:pPr>
            <w:r w:rsidRPr="000C078E">
              <w:rPr>
                <w:rFonts w:asciiTheme="majorHAnsi" w:hAnsiTheme="majorHAnsi"/>
                <w:sz w:val="24"/>
                <w:szCs w:val="24"/>
              </w:rPr>
              <w:t>2.a</w:t>
            </w:r>
          </w:p>
          <w:p w:rsidR="00FC26D3" w:rsidRPr="000C078E" w:rsidRDefault="00FC26D3" w:rsidP="00AD3618">
            <w:pPr>
              <w:pStyle w:val="NoSpacing"/>
              <w:rPr>
                <w:rFonts w:asciiTheme="majorHAnsi" w:hAnsiTheme="majorHAnsi"/>
                <w:sz w:val="24"/>
                <w:szCs w:val="24"/>
              </w:rPr>
            </w:pPr>
            <w:r w:rsidRPr="000C078E">
              <w:rPr>
                <w:rFonts w:asciiTheme="majorHAnsi" w:hAnsiTheme="majorHAnsi"/>
                <w:sz w:val="24"/>
                <w:szCs w:val="24"/>
              </w:rPr>
              <w:t>2.b</w:t>
            </w:r>
          </w:p>
          <w:p w:rsidR="00FC26D3" w:rsidRPr="000C078E" w:rsidRDefault="00FC26D3" w:rsidP="00AD3618">
            <w:pPr>
              <w:pStyle w:val="NoSpacing"/>
              <w:rPr>
                <w:rFonts w:asciiTheme="majorHAnsi" w:hAnsiTheme="majorHAnsi"/>
                <w:sz w:val="24"/>
                <w:szCs w:val="24"/>
              </w:rPr>
            </w:pPr>
            <w:r w:rsidRPr="000C078E">
              <w:rPr>
                <w:rFonts w:asciiTheme="majorHAnsi" w:hAnsiTheme="majorHAnsi"/>
                <w:sz w:val="24"/>
                <w:szCs w:val="24"/>
              </w:rPr>
              <w:t>2.d</w:t>
            </w:r>
          </w:p>
          <w:p w:rsidR="00FC26D3" w:rsidRPr="000C078E" w:rsidRDefault="00FC26D3" w:rsidP="00AD3618">
            <w:pPr>
              <w:pStyle w:val="NoSpacing"/>
              <w:rPr>
                <w:rFonts w:asciiTheme="majorHAnsi" w:hAnsiTheme="majorHAnsi"/>
                <w:sz w:val="24"/>
                <w:szCs w:val="24"/>
              </w:rPr>
            </w:pPr>
            <w:r w:rsidRPr="000C078E">
              <w:rPr>
                <w:rFonts w:asciiTheme="majorHAnsi" w:hAnsiTheme="majorHAnsi"/>
                <w:sz w:val="24"/>
                <w:szCs w:val="24"/>
              </w:rPr>
              <w:t>4.c</w:t>
            </w:r>
          </w:p>
          <w:p w:rsidR="00FC26D3" w:rsidRPr="000C078E" w:rsidRDefault="00FC26D3" w:rsidP="00AD3618">
            <w:pPr>
              <w:pStyle w:val="NoSpacing"/>
              <w:rPr>
                <w:rFonts w:asciiTheme="majorHAnsi" w:hAnsiTheme="majorHAnsi"/>
                <w:sz w:val="24"/>
                <w:szCs w:val="24"/>
              </w:rPr>
            </w:pPr>
            <w:r w:rsidRPr="000C078E">
              <w:rPr>
                <w:rFonts w:asciiTheme="majorHAnsi" w:hAnsiTheme="majorHAnsi"/>
                <w:sz w:val="24"/>
                <w:szCs w:val="24"/>
              </w:rPr>
              <w:t>4.d</w:t>
            </w:r>
          </w:p>
          <w:p w:rsidR="00FC26D3" w:rsidRPr="000C078E" w:rsidRDefault="00FC26D3" w:rsidP="00AD3618">
            <w:pPr>
              <w:pStyle w:val="NoSpacing"/>
              <w:rPr>
                <w:rFonts w:asciiTheme="majorHAnsi" w:hAnsiTheme="majorHAnsi"/>
                <w:sz w:val="24"/>
                <w:szCs w:val="24"/>
              </w:rPr>
            </w:pPr>
            <w:r w:rsidRPr="000C078E">
              <w:rPr>
                <w:rFonts w:asciiTheme="majorHAnsi" w:hAnsiTheme="majorHAnsi"/>
                <w:sz w:val="24"/>
                <w:szCs w:val="24"/>
              </w:rPr>
              <w:t>5.b</w:t>
            </w:r>
          </w:p>
          <w:p w:rsidR="00FC26D3" w:rsidRPr="000C078E" w:rsidRDefault="00FC26D3" w:rsidP="00AD3618">
            <w:pPr>
              <w:pStyle w:val="NoSpacing"/>
              <w:rPr>
                <w:rFonts w:asciiTheme="majorHAnsi" w:hAnsiTheme="majorHAnsi"/>
                <w:sz w:val="24"/>
                <w:szCs w:val="24"/>
              </w:rPr>
            </w:pPr>
            <w:r w:rsidRPr="000C078E">
              <w:rPr>
                <w:rFonts w:asciiTheme="majorHAnsi" w:hAnsiTheme="majorHAnsi"/>
                <w:sz w:val="24"/>
                <w:szCs w:val="24"/>
              </w:rPr>
              <w:t>5.c</w:t>
            </w:r>
          </w:p>
          <w:p w:rsidR="00FC26D3" w:rsidRPr="000C078E" w:rsidRDefault="00FC26D3" w:rsidP="00AD3618">
            <w:pPr>
              <w:pStyle w:val="NoSpacing"/>
              <w:rPr>
                <w:rFonts w:asciiTheme="majorHAnsi" w:hAnsiTheme="majorHAnsi"/>
                <w:sz w:val="24"/>
                <w:szCs w:val="24"/>
              </w:rPr>
            </w:pPr>
            <w:r w:rsidRPr="000C078E">
              <w:rPr>
                <w:rFonts w:asciiTheme="majorHAnsi" w:hAnsiTheme="majorHAnsi"/>
                <w:sz w:val="24"/>
                <w:szCs w:val="24"/>
              </w:rPr>
              <w:t>6.a</w:t>
            </w:r>
          </w:p>
          <w:p w:rsidR="00FC26D3" w:rsidRPr="000C078E" w:rsidRDefault="00FC26D3" w:rsidP="00AD3618">
            <w:pPr>
              <w:pStyle w:val="NoSpacing"/>
              <w:rPr>
                <w:rFonts w:asciiTheme="majorHAnsi" w:hAnsiTheme="majorHAnsi"/>
                <w:sz w:val="24"/>
                <w:szCs w:val="24"/>
              </w:rPr>
            </w:pPr>
            <w:r w:rsidRPr="000C078E">
              <w:rPr>
                <w:rFonts w:asciiTheme="majorHAnsi" w:hAnsiTheme="majorHAnsi"/>
                <w:sz w:val="24"/>
                <w:szCs w:val="24"/>
              </w:rPr>
              <w:t>6.b</w:t>
            </w:r>
          </w:p>
          <w:p w:rsidR="00FC26D3" w:rsidRPr="000C078E" w:rsidRDefault="00FC26D3" w:rsidP="00AD3618">
            <w:pPr>
              <w:pStyle w:val="NoSpacing"/>
              <w:rPr>
                <w:rFonts w:asciiTheme="majorHAnsi" w:hAnsiTheme="majorHAnsi"/>
                <w:sz w:val="24"/>
                <w:szCs w:val="24"/>
              </w:rPr>
            </w:pPr>
            <w:r w:rsidRPr="000C078E">
              <w:rPr>
                <w:rFonts w:asciiTheme="majorHAnsi" w:hAnsiTheme="majorHAnsi"/>
                <w:sz w:val="24"/>
                <w:szCs w:val="24"/>
              </w:rPr>
              <w:t>6.d</w:t>
            </w:r>
          </w:p>
        </w:tc>
      </w:tr>
      <w:tr w:rsidR="000C078E" w:rsidRPr="000C078E" w:rsidTr="00E02589">
        <w:tc>
          <w:tcPr>
            <w:tcW w:w="6646" w:type="dxa"/>
          </w:tcPr>
          <w:p w:rsidR="00E96E2A" w:rsidRPr="000C078E" w:rsidRDefault="00E96E2A" w:rsidP="00AD3618">
            <w:pPr>
              <w:pStyle w:val="NoSpacing"/>
              <w:rPr>
                <w:rFonts w:asciiTheme="majorHAnsi" w:hAnsiTheme="majorHAnsi"/>
                <w:sz w:val="24"/>
                <w:szCs w:val="24"/>
              </w:rPr>
            </w:pPr>
            <w:r w:rsidRPr="000C078E">
              <w:rPr>
                <w:rFonts w:asciiTheme="majorHAnsi" w:hAnsiTheme="majorHAnsi"/>
                <w:sz w:val="24"/>
                <w:szCs w:val="24"/>
              </w:rPr>
              <w:t>Day 10</w:t>
            </w:r>
          </w:p>
          <w:p w:rsidR="00086B8E" w:rsidRPr="000C078E" w:rsidRDefault="00086B8E" w:rsidP="00086B8E">
            <w:pPr>
              <w:pStyle w:val="NoSpacing"/>
              <w:rPr>
                <w:rFonts w:asciiTheme="majorHAnsi" w:hAnsiTheme="majorHAnsi"/>
                <w:sz w:val="24"/>
                <w:szCs w:val="24"/>
              </w:rPr>
            </w:pPr>
            <w:r w:rsidRPr="000C078E">
              <w:rPr>
                <w:rFonts w:asciiTheme="majorHAnsi" w:hAnsiTheme="majorHAnsi"/>
                <w:sz w:val="24"/>
                <w:szCs w:val="24"/>
              </w:rPr>
              <w:t>One-to-one technology will be available in the form of laptops for each student being brought into the classroom, or the lesson will be done in the computer lab.</w:t>
            </w:r>
          </w:p>
          <w:p w:rsidR="00086B8E" w:rsidRPr="000C078E" w:rsidRDefault="00086B8E" w:rsidP="00AD3618">
            <w:pPr>
              <w:pStyle w:val="NoSpacing"/>
              <w:rPr>
                <w:rFonts w:asciiTheme="majorHAnsi" w:hAnsiTheme="majorHAnsi"/>
                <w:sz w:val="24"/>
                <w:szCs w:val="24"/>
              </w:rPr>
            </w:pPr>
          </w:p>
          <w:p w:rsidR="00E512CD" w:rsidRPr="000C078E" w:rsidRDefault="00EC4878" w:rsidP="00AD3618">
            <w:pPr>
              <w:pStyle w:val="NoSpacing"/>
              <w:rPr>
                <w:rFonts w:asciiTheme="majorHAnsi" w:hAnsiTheme="majorHAnsi"/>
                <w:sz w:val="24"/>
                <w:szCs w:val="24"/>
              </w:rPr>
            </w:pPr>
            <w:r w:rsidRPr="000C078E">
              <w:rPr>
                <w:rFonts w:asciiTheme="majorHAnsi" w:hAnsiTheme="majorHAnsi"/>
                <w:sz w:val="24"/>
                <w:szCs w:val="24"/>
              </w:rPr>
              <w:lastRenderedPageBreak/>
              <w:t>The teacher will explain to the students that they will be creating visual representations to accompany their opinion writing. The students will have a choice of creating their visual presentation using Pixie, PowerPoint, or Toondoo.</w:t>
            </w:r>
            <w:r w:rsidR="00E86219" w:rsidRPr="000C078E">
              <w:rPr>
                <w:rFonts w:asciiTheme="majorHAnsi" w:hAnsiTheme="majorHAnsi"/>
                <w:sz w:val="24"/>
                <w:szCs w:val="24"/>
              </w:rPr>
              <w:t xml:space="preserve"> The students are already familiar with using Pixie and PowerPoint, so they will have a lesson introducing them to Toondoo. </w:t>
            </w:r>
          </w:p>
          <w:p w:rsidR="00E512CD" w:rsidRPr="000C078E" w:rsidRDefault="00E86219" w:rsidP="00AD3618">
            <w:pPr>
              <w:pStyle w:val="NoSpacing"/>
              <w:rPr>
                <w:rFonts w:asciiTheme="majorHAnsi" w:hAnsiTheme="majorHAnsi"/>
                <w:sz w:val="24"/>
                <w:szCs w:val="24"/>
              </w:rPr>
            </w:pPr>
            <w:r w:rsidRPr="000C078E">
              <w:rPr>
                <w:rFonts w:asciiTheme="majorHAnsi" w:hAnsiTheme="majorHAnsi"/>
                <w:sz w:val="24"/>
                <w:szCs w:val="24"/>
              </w:rPr>
              <w:t>(If students are unfamiliar with Pixie or PowerPoint, tutorials can be found online</w:t>
            </w:r>
            <w:r w:rsidR="00E512CD" w:rsidRPr="000C078E">
              <w:rPr>
                <w:rFonts w:asciiTheme="majorHAnsi" w:hAnsiTheme="majorHAnsi"/>
                <w:sz w:val="24"/>
                <w:szCs w:val="24"/>
              </w:rPr>
              <w:t xml:space="preserve"> PowerPoint 2013: </w:t>
            </w:r>
            <w:hyperlink r:id="rId9" w:history="1">
              <w:r w:rsidR="00E512CD" w:rsidRPr="000C078E">
                <w:rPr>
                  <w:rStyle w:val="Hyperlink"/>
                  <w:rFonts w:asciiTheme="majorHAnsi" w:hAnsiTheme="majorHAnsi"/>
                  <w:sz w:val="24"/>
                  <w:szCs w:val="24"/>
                </w:rPr>
                <w:t>https://www.youtube.com/watch?v=_J62OpPKhIY</w:t>
              </w:r>
            </w:hyperlink>
            <w:r w:rsidR="00E512CD" w:rsidRPr="000C078E">
              <w:rPr>
                <w:rFonts w:asciiTheme="majorHAnsi" w:hAnsiTheme="majorHAnsi"/>
                <w:sz w:val="24"/>
                <w:szCs w:val="24"/>
              </w:rPr>
              <w:t>;</w:t>
            </w:r>
          </w:p>
          <w:p w:rsidR="00EC4878" w:rsidRPr="000C078E" w:rsidRDefault="00E512CD" w:rsidP="00AD3618">
            <w:pPr>
              <w:pStyle w:val="NoSpacing"/>
              <w:rPr>
                <w:rFonts w:asciiTheme="majorHAnsi" w:hAnsiTheme="majorHAnsi"/>
                <w:sz w:val="24"/>
                <w:szCs w:val="24"/>
              </w:rPr>
            </w:pPr>
            <w:r w:rsidRPr="000C078E">
              <w:rPr>
                <w:rFonts w:asciiTheme="majorHAnsi" w:hAnsiTheme="majorHAnsi"/>
                <w:sz w:val="24"/>
                <w:szCs w:val="24"/>
              </w:rPr>
              <w:t xml:space="preserve">Pixie: </w:t>
            </w:r>
            <w:hyperlink r:id="rId10" w:history="1">
              <w:r w:rsidRPr="000C078E">
                <w:rPr>
                  <w:rStyle w:val="Hyperlink"/>
                  <w:rFonts w:asciiTheme="majorHAnsi" w:hAnsiTheme="majorHAnsi"/>
                  <w:sz w:val="24"/>
                  <w:szCs w:val="24"/>
                </w:rPr>
                <w:t>http://www.tech4learning.com/pixie/training</w:t>
              </w:r>
            </w:hyperlink>
            <w:r w:rsidR="00E86219" w:rsidRPr="000C078E">
              <w:rPr>
                <w:rFonts w:asciiTheme="majorHAnsi" w:hAnsiTheme="majorHAnsi"/>
                <w:sz w:val="24"/>
                <w:szCs w:val="24"/>
              </w:rPr>
              <w:t>)</w:t>
            </w:r>
          </w:p>
          <w:p w:rsidR="00EC4878" w:rsidRPr="000C078E" w:rsidRDefault="00EC4878" w:rsidP="00AD3618">
            <w:pPr>
              <w:pStyle w:val="NoSpacing"/>
              <w:rPr>
                <w:rFonts w:asciiTheme="majorHAnsi" w:hAnsiTheme="majorHAnsi"/>
                <w:sz w:val="24"/>
                <w:szCs w:val="24"/>
              </w:rPr>
            </w:pPr>
          </w:p>
          <w:p w:rsidR="00E96E2A" w:rsidRPr="000C078E" w:rsidRDefault="00A114CD" w:rsidP="00872939">
            <w:pPr>
              <w:pStyle w:val="NoSpacing"/>
              <w:rPr>
                <w:rFonts w:asciiTheme="majorHAnsi" w:hAnsiTheme="majorHAnsi"/>
                <w:sz w:val="24"/>
                <w:szCs w:val="24"/>
              </w:rPr>
            </w:pPr>
            <w:r w:rsidRPr="000C078E">
              <w:rPr>
                <w:rFonts w:asciiTheme="majorHAnsi" w:hAnsiTheme="majorHAnsi"/>
                <w:sz w:val="24"/>
                <w:szCs w:val="24"/>
              </w:rPr>
              <w:t xml:space="preserve">The teacher will </w:t>
            </w:r>
            <w:r w:rsidR="005C5642" w:rsidRPr="000C078E">
              <w:rPr>
                <w:rFonts w:asciiTheme="majorHAnsi" w:hAnsiTheme="majorHAnsi"/>
                <w:sz w:val="24"/>
                <w:szCs w:val="24"/>
              </w:rPr>
              <w:t>go to Toondoo.com</w:t>
            </w:r>
            <w:r w:rsidR="00A16FB5" w:rsidRPr="000C078E">
              <w:rPr>
                <w:rFonts w:asciiTheme="majorHAnsi" w:hAnsiTheme="majorHAnsi"/>
                <w:sz w:val="24"/>
                <w:szCs w:val="24"/>
              </w:rPr>
              <w:t>, and explain that Toondoo is used to create comic strips that can then be saved.</w:t>
            </w:r>
            <w:r w:rsidR="00DC3D51" w:rsidRPr="000C078E">
              <w:rPr>
                <w:rFonts w:asciiTheme="majorHAnsi" w:hAnsiTheme="majorHAnsi"/>
                <w:sz w:val="24"/>
                <w:szCs w:val="24"/>
              </w:rPr>
              <w:t xml:space="preserve"> </w:t>
            </w:r>
            <w:r w:rsidR="005341EF" w:rsidRPr="000C078E">
              <w:rPr>
                <w:rFonts w:asciiTheme="majorHAnsi" w:hAnsiTheme="majorHAnsi"/>
                <w:sz w:val="24"/>
                <w:szCs w:val="24"/>
              </w:rPr>
              <w:t>The teacher will go through the process of creating a comic with the students, by modeling each of the steps.</w:t>
            </w:r>
            <w:r w:rsidR="00CB228C" w:rsidRPr="000C078E">
              <w:rPr>
                <w:rFonts w:asciiTheme="majorHAnsi" w:hAnsiTheme="majorHAnsi"/>
                <w:sz w:val="24"/>
                <w:szCs w:val="24"/>
              </w:rPr>
              <w:t xml:space="preserve"> (For more information using Toondoo, see the tutorial information on the website).</w:t>
            </w:r>
            <w:r w:rsidR="00450C6A" w:rsidRPr="000C078E">
              <w:rPr>
                <w:rFonts w:asciiTheme="majorHAnsi" w:hAnsiTheme="majorHAnsi"/>
                <w:sz w:val="24"/>
                <w:szCs w:val="24"/>
              </w:rPr>
              <w:t xml:space="preserve"> After modeling, the students will be given an opportunity to </w:t>
            </w:r>
            <w:r w:rsidR="00872939" w:rsidRPr="000C078E">
              <w:rPr>
                <w:rFonts w:asciiTheme="majorHAnsi" w:hAnsiTheme="majorHAnsi"/>
                <w:sz w:val="24"/>
                <w:szCs w:val="24"/>
              </w:rPr>
              <w:t>explore Toondoo and play around and get comfortable using the features</w:t>
            </w:r>
          </w:p>
        </w:tc>
        <w:tc>
          <w:tcPr>
            <w:tcW w:w="1368" w:type="dxa"/>
          </w:tcPr>
          <w:p w:rsidR="00E96E2A" w:rsidRPr="000C078E" w:rsidRDefault="00FC17FB" w:rsidP="00AD3618">
            <w:pPr>
              <w:pStyle w:val="NoSpacing"/>
              <w:rPr>
                <w:rFonts w:asciiTheme="majorHAnsi" w:hAnsiTheme="majorHAnsi"/>
                <w:sz w:val="24"/>
                <w:szCs w:val="24"/>
              </w:rPr>
            </w:pPr>
            <w:r w:rsidRPr="000C078E">
              <w:rPr>
                <w:rFonts w:asciiTheme="majorHAnsi" w:hAnsiTheme="majorHAnsi"/>
                <w:sz w:val="24"/>
                <w:szCs w:val="24"/>
              </w:rPr>
              <w:lastRenderedPageBreak/>
              <w:t>W.1.1</w:t>
            </w:r>
          </w:p>
        </w:tc>
        <w:tc>
          <w:tcPr>
            <w:tcW w:w="1336" w:type="dxa"/>
          </w:tcPr>
          <w:p w:rsidR="00E96E2A" w:rsidRPr="000C078E" w:rsidRDefault="006C4654" w:rsidP="00AD3618">
            <w:pPr>
              <w:pStyle w:val="NoSpacing"/>
              <w:rPr>
                <w:rFonts w:asciiTheme="majorHAnsi" w:hAnsiTheme="majorHAnsi"/>
                <w:sz w:val="24"/>
                <w:szCs w:val="24"/>
              </w:rPr>
            </w:pPr>
            <w:r w:rsidRPr="000C078E">
              <w:rPr>
                <w:rFonts w:asciiTheme="majorHAnsi" w:hAnsiTheme="majorHAnsi"/>
                <w:sz w:val="24"/>
                <w:szCs w:val="24"/>
              </w:rPr>
              <w:t>1.a</w:t>
            </w:r>
          </w:p>
          <w:p w:rsidR="006C4654" w:rsidRPr="000C078E" w:rsidRDefault="006C4654" w:rsidP="006C4654">
            <w:pPr>
              <w:pStyle w:val="NoSpacing"/>
              <w:rPr>
                <w:rFonts w:asciiTheme="majorHAnsi" w:hAnsiTheme="majorHAnsi"/>
                <w:sz w:val="24"/>
                <w:szCs w:val="24"/>
              </w:rPr>
            </w:pPr>
            <w:r w:rsidRPr="000C078E">
              <w:rPr>
                <w:rFonts w:asciiTheme="majorHAnsi" w:hAnsiTheme="majorHAnsi"/>
                <w:sz w:val="24"/>
                <w:szCs w:val="24"/>
              </w:rPr>
              <w:t>2.b</w:t>
            </w:r>
          </w:p>
          <w:p w:rsidR="006C4654" w:rsidRPr="000C078E" w:rsidRDefault="006C4654" w:rsidP="006C4654">
            <w:pPr>
              <w:pStyle w:val="NoSpacing"/>
              <w:rPr>
                <w:rFonts w:asciiTheme="majorHAnsi" w:hAnsiTheme="majorHAnsi"/>
                <w:sz w:val="24"/>
                <w:szCs w:val="24"/>
              </w:rPr>
            </w:pPr>
            <w:r w:rsidRPr="000C078E">
              <w:rPr>
                <w:rFonts w:asciiTheme="majorHAnsi" w:hAnsiTheme="majorHAnsi"/>
                <w:sz w:val="24"/>
                <w:szCs w:val="24"/>
              </w:rPr>
              <w:t>2.d</w:t>
            </w:r>
          </w:p>
          <w:p w:rsidR="006C4654" w:rsidRPr="000C078E" w:rsidRDefault="006C4654" w:rsidP="006C4654">
            <w:pPr>
              <w:pStyle w:val="NoSpacing"/>
              <w:rPr>
                <w:rFonts w:asciiTheme="majorHAnsi" w:hAnsiTheme="majorHAnsi"/>
                <w:sz w:val="24"/>
                <w:szCs w:val="24"/>
              </w:rPr>
            </w:pPr>
            <w:r w:rsidRPr="000C078E">
              <w:rPr>
                <w:rFonts w:asciiTheme="majorHAnsi" w:hAnsiTheme="majorHAnsi"/>
                <w:sz w:val="24"/>
                <w:szCs w:val="24"/>
              </w:rPr>
              <w:t>4.b</w:t>
            </w:r>
          </w:p>
          <w:p w:rsidR="006C4654" w:rsidRPr="000C078E" w:rsidRDefault="006C4654" w:rsidP="006C4654">
            <w:pPr>
              <w:pStyle w:val="NoSpacing"/>
              <w:rPr>
                <w:rFonts w:asciiTheme="majorHAnsi" w:hAnsiTheme="majorHAnsi"/>
                <w:sz w:val="24"/>
                <w:szCs w:val="24"/>
              </w:rPr>
            </w:pPr>
            <w:r w:rsidRPr="000C078E">
              <w:rPr>
                <w:rFonts w:asciiTheme="majorHAnsi" w:hAnsiTheme="majorHAnsi"/>
                <w:sz w:val="24"/>
                <w:szCs w:val="24"/>
              </w:rPr>
              <w:t>5.b</w:t>
            </w:r>
          </w:p>
          <w:p w:rsidR="006C4654" w:rsidRPr="000C078E" w:rsidRDefault="006C4654" w:rsidP="006C4654">
            <w:pPr>
              <w:pStyle w:val="NoSpacing"/>
              <w:rPr>
                <w:rFonts w:asciiTheme="majorHAnsi" w:hAnsiTheme="majorHAnsi"/>
                <w:sz w:val="24"/>
                <w:szCs w:val="24"/>
              </w:rPr>
            </w:pPr>
            <w:r w:rsidRPr="000C078E">
              <w:rPr>
                <w:rFonts w:asciiTheme="majorHAnsi" w:hAnsiTheme="majorHAnsi"/>
                <w:sz w:val="24"/>
                <w:szCs w:val="24"/>
              </w:rPr>
              <w:t>5.c</w:t>
            </w:r>
          </w:p>
          <w:p w:rsidR="006C4654" w:rsidRPr="000C078E" w:rsidRDefault="006C4654" w:rsidP="006C4654">
            <w:pPr>
              <w:pStyle w:val="NoSpacing"/>
              <w:rPr>
                <w:rFonts w:asciiTheme="majorHAnsi" w:hAnsiTheme="majorHAnsi"/>
                <w:sz w:val="24"/>
                <w:szCs w:val="24"/>
              </w:rPr>
            </w:pPr>
            <w:r w:rsidRPr="000C078E">
              <w:rPr>
                <w:rFonts w:asciiTheme="majorHAnsi" w:hAnsiTheme="majorHAnsi"/>
                <w:sz w:val="24"/>
                <w:szCs w:val="24"/>
              </w:rPr>
              <w:lastRenderedPageBreak/>
              <w:t>6.a</w:t>
            </w:r>
          </w:p>
          <w:p w:rsidR="006C4654" w:rsidRPr="000C078E" w:rsidRDefault="006C4654" w:rsidP="006C4654">
            <w:pPr>
              <w:pStyle w:val="NoSpacing"/>
              <w:rPr>
                <w:rFonts w:asciiTheme="majorHAnsi" w:hAnsiTheme="majorHAnsi"/>
                <w:sz w:val="24"/>
                <w:szCs w:val="24"/>
              </w:rPr>
            </w:pPr>
            <w:r w:rsidRPr="000C078E">
              <w:rPr>
                <w:rFonts w:asciiTheme="majorHAnsi" w:hAnsiTheme="majorHAnsi"/>
                <w:sz w:val="24"/>
                <w:szCs w:val="24"/>
              </w:rPr>
              <w:t>6.b</w:t>
            </w:r>
          </w:p>
          <w:p w:rsidR="006C4654" w:rsidRPr="000C078E" w:rsidRDefault="006C4654" w:rsidP="006C4654">
            <w:pPr>
              <w:pStyle w:val="NoSpacing"/>
              <w:rPr>
                <w:rFonts w:asciiTheme="majorHAnsi" w:hAnsiTheme="majorHAnsi"/>
                <w:sz w:val="24"/>
                <w:szCs w:val="24"/>
              </w:rPr>
            </w:pPr>
            <w:r w:rsidRPr="000C078E">
              <w:rPr>
                <w:rFonts w:asciiTheme="majorHAnsi" w:hAnsiTheme="majorHAnsi"/>
                <w:sz w:val="24"/>
                <w:szCs w:val="24"/>
              </w:rPr>
              <w:t>6.d</w:t>
            </w:r>
          </w:p>
        </w:tc>
      </w:tr>
      <w:tr w:rsidR="00E5695D" w:rsidRPr="000C078E" w:rsidTr="00E02589">
        <w:tc>
          <w:tcPr>
            <w:tcW w:w="6646" w:type="dxa"/>
          </w:tcPr>
          <w:p w:rsidR="00E5695D" w:rsidRPr="000C078E" w:rsidRDefault="00E5695D" w:rsidP="00AD3618">
            <w:pPr>
              <w:pStyle w:val="NoSpacing"/>
              <w:rPr>
                <w:rFonts w:asciiTheme="majorHAnsi" w:hAnsiTheme="majorHAnsi"/>
                <w:sz w:val="24"/>
                <w:szCs w:val="24"/>
              </w:rPr>
            </w:pPr>
            <w:r w:rsidRPr="000C078E">
              <w:rPr>
                <w:rFonts w:asciiTheme="majorHAnsi" w:hAnsiTheme="majorHAnsi"/>
                <w:sz w:val="24"/>
                <w:szCs w:val="24"/>
              </w:rPr>
              <w:lastRenderedPageBreak/>
              <w:t>Day 11</w:t>
            </w:r>
          </w:p>
          <w:p w:rsidR="00086B8E" w:rsidRPr="000C078E" w:rsidRDefault="00086B8E" w:rsidP="00086B8E">
            <w:pPr>
              <w:pStyle w:val="NoSpacing"/>
              <w:rPr>
                <w:rFonts w:asciiTheme="majorHAnsi" w:hAnsiTheme="majorHAnsi"/>
                <w:sz w:val="24"/>
                <w:szCs w:val="24"/>
              </w:rPr>
            </w:pPr>
            <w:r w:rsidRPr="000C078E">
              <w:rPr>
                <w:rFonts w:asciiTheme="majorHAnsi" w:hAnsiTheme="majorHAnsi"/>
                <w:sz w:val="24"/>
                <w:szCs w:val="24"/>
              </w:rPr>
              <w:t>One-to-one technology will be available in the form of laptops for each student being brought into the classroom, or the lesson will be done in the computer lab.</w:t>
            </w:r>
          </w:p>
          <w:p w:rsidR="00086B8E" w:rsidRPr="000C078E" w:rsidRDefault="00086B8E" w:rsidP="00AD3618">
            <w:pPr>
              <w:pStyle w:val="NoSpacing"/>
              <w:rPr>
                <w:rFonts w:asciiTheme="majorHAnsi" w:hAnsiTheme="majorHAnsi"/>
                <w:sz w:val="24"/>
                <w:szCs w:val="24"/>
              </w:rPr>
            </w:pPr>
          </w:p>
          <w:p w:rsidR="00E5695D" w:rsidRPr="000C078E" w:rsidRDefault="00E5695D" w:rsidP="00AD3618">
            <w:pPr>
              <w:pStyle w:val="NoSpacing"/>
              <w:rPr>
                <w:rFonts w:asciiTheme="majorHAnsi" w:hAnsiTheme="majorHAnsi"/>
                <w:sz w:val="24"/>
                <w:szCs w:val="24"/>
              </w:rPr>
            </w:pPr>
            <w:r w:rsidRPr="000C078E">
              <w:rPr>
                <w:rFonts w:asciiTheme="majorHAnsi" w:hAnsiTheme="majorHAnsi"/>
                <w:sz w:val="24"/>
                <w:szCs w:val="24"/>
              </w:rPr>
              <w:t>Students will use Pixie, PowerPoint, or Toondoo (using the teacher’s login)</w:t>
            </w:r>
            <w:r w:rsidR="00BC68D8" w:rsidRPr="000C078E">
              <w:rPr>
                <w:rFonts w:asciiTheme="majorHAnsi" w:hAnsiTheme="majorHAnsi"/>
                <w:sz w:val="24"/>
                <w:szCs w:val="24"/>
              </w:rPr>
              <w:t xml:space="preserve"> to create a visual for their opinion writing</w:t>
            </w:r>
            <w:r w:rsidRPr="000C078E">
              <w:rPr>
                <w:rFonts w:asciiTheme="majorHAnsi" w:hAnsiTheme="majorHAnsi"/>
                <w:sz w:val="24"/>
                <w:szCs w:val="24"/>
              </w:rPr>
              <w:t>.</w:t>
            </w:r>
          </w:p>
        </w:tc>
        <w:tc>
          <w:tcPr>
            <w:tcW w:w="1368" w:type="dxa"/>
          </w:tcPr>
          <w:p w:rsidR="00E5695D" w:rsidRPr="000C078E" w:rsidRDefault="00E53097" w:rsidP="00AD3618">
            <w:pPr>
              <w:pStyle w:val="NoSpacing"/>
              <w:rPr>
                <w:rFonts w:asciiTheme="majorHAnsi" w:hAnsiTheme="majorHAnsi"/>
                <w:sz w:val="24"/>
                <w:szCs w:val="24"/>
              </w:rPr>
            </w:pPr>
            <w:r w:rsidRPr="000C078E">
              <w:rPr>
                <w:rFonts w:asciiTheme="majorHAnsi" w:hAnsiTheme="majorHAnsi"/>
                <w:sz w:val="24"/>
                <w:szCs w:val="24"/>
              </w:rPr>
              <w:t>W.1.6</w:t>
            </w:r>
          </w:p>
        </w:tc>
        <w:tc>
          <w:tcPr>
            <w:tcW w:w="1336" w:type="dxa"/>
          </w:tcPr>
          <w:p w:rsidR="00E5695D" w:rsidRPr="000C078E" w:rsidRDefault="00334E88" w:rsidP="00AD3618">
            <w:pPr>
              <w:pStyle w:val="NoSpacing"/>
              <w:rPr>
                <w:rFonts w:asciiTheme="majorHAnsi" w:hAnsiTheme="majorHAnsi"/>
                <w:sz w:val="24"/>
                <w:szCs w:val="24"/>
              </w:rPr>
            </w:pPr>
            <w:r w:rsidRPr="000C078E">
              <w:rPr>
                <w:rFonts w:asciiTheme="majorHAnsi" w:hAnsiTheme="majorHAnsi"/>
                <w:sz w:val="24"/>
                <w:szCs w:val="24"/>
              </w:rPr>
              <w:t>1.a</w:t>
            </w:r>
          </w:p>
          <w:p w:rsidR="00334E88" w:rsidRPr="000C078E" w:rsidRDefault="00334E88" w:rsidP="00AD3618">
            <w:pPr>
              <w:pStyle w:val="NoSpacing"/>
              <w:rPr>
                <w:rFonts w:asciiTheme="majorHAnsi" w:hAnsiTheme="majorHAnsi"/>
                <w:sz w:val="24"/>
                <w:szCs w:val="24"/>
              </w:rPr>
            </w:pPr>
            <w:r w:rsidRPr="000C078E">
              <w:rPr>
                <w:rFonts w:asciiTheme="majorHAnsi" w:hAnsiTheme="majorHAnsi"/>
                <w:sz w:val="24"/>
                <w:szCs w:val="24"/>
              </w:rPr>
              <w:t>1.b</w:t>
            </w:r>
          </w:p>
          <w:p w:rsidR="00334E88" w:rsidRPr="000C078E" w:rsidRDefault="00334E88" w:rsidP="00AD3618">
            <w:pPr>
              <w:pStyle w:val="NoSpacing"/>
              <w:rPr>
                <w:rFonts w:asciiTheme="majorHAnsi" w:hAnsiTheme="majorHAnsi"/>
                <w:sz w:val="24"/>
                <w:szCs w:val="24"/>
              </w:rPr>
            </w:pPr>
            <w:r w:rsidRPr="000C078E">
              <w:rPr>
                <w:rFonts w:asciiTheme="majorHAnsi" w:hAnsiTheme="majorHAnsi"/>
                <w:sz w:val="24"/>
                <w:szCs w:val="24"/>
              </w:rPr>
              <w:t>2.a</w:t>
            </w:r>
          </w:p>
          <w:p w:rsidR="00334E88" w:rsidRPr="000C078E" w:rsidRDefault="00334E88" w:rsidP="00AD3618">
            <w:pPr>
              <w:pStyle w:val="NoSpacing"/>
              <w:rPr>
                <w:rFonts w:asciiTheme="majorHAnsi" w:hAnsiTheme="majorHAnsi"/>
                <w:sz w:val="24"/>
                <w:szCs w:val="24"/>
              </w:rPr>
            </w:pPr>
            <w:r w:rsidRPr="000C078E">
              <w:rPr>
                <w:rFonts w:asciiTheme="majorHAnsi" w:hAnsiTheme="majorHAnsi"/>
                <w:sz w:val="24"/>
                <w:szCs w:val="24"/>
              </w:rPr>
              <w:t>2.b</w:t>
            </w:r>
          </w:p>
          <w:p w:rsidR="00334E88" w:rsidRPr="000C078E" w:rsidRDefault="00334E88" w:rsidP="00AD3618">
            <w:pPr>
              <w:pStyle w:val="NoSpacing"/>
              <w:rPr>
                <w:rFonts w:asciiTheme="majorHAnsi" w:hAnsiTheme="majorHAnsi"/>
                <w:sz w:val="24"/>
                <w:szCs w:val="24"/>
              </w:rPr>
            </w:pPr>
            <w:r w:rsidRPr="000C078E">
              <w:rPr>
                <w:rFonts w:asciiTheme="majorHAnsi" w:hAnsiTheme="majorHAnsi"/>
                <w:sz w:val="24"/>
                <w:szCs w:val="24"/>
              </w:rPr>
              <w:t>2.d</w:t>
            </w:r>
          </w:p>
          <w:p w:rsidR="00334E88" w:rsidRPr="000C078E" w:rsidRDefault="00334E88" w:rsidP="00AD3618">
            <w:pPr>
              <w:pStyle w:val="NoSpacing"/>
              <w:rPr>
                <w:rFonts w:asciiTheme="majorHAnsi" w:hAnsiTheme="majorHAnsi"/>
                <w:sz w:val="24"/>
                <w:szCs w:val="24"/>
              </w:rPr>
            </w:pPr>
            <w:r w:rsidRPr="000C078E">
              <w:rPr>
                <w:rFonts w:asciiTheme="majorHAnsi" w:hAnsiTheme="majorHAnsi"/>
                <w:sz w:val="24"/>
                <w:szCs w:val="24"/>
              </w:rPr>
              <w:t>4.d</w:t>
            </w:r>
          </w:p>
          <w:p w:rsidR="00334E88" w:rsidRPr="000C078E" w:rsidRDefault="00334E88" w:rsidP="00AD3618">
            <w:pPr>
              <w:pStyle w:val="NoSpacing"/>
              <w:rPr>
                <w:rFonts w:asciiTheme="majorHAnsi" w:hAnsiTheme="majorHAnsi"/>
                <w:sz w:val="24"/>
                <w:szCs w:val="24"/>
              </w:rPr>
            </w:pPr>
            <w:r w:rsidRPr="000C078E">
              <w:rPr>
                <w:rFonts w:asciiTheme="majorHAnsi" w:hAnsiTheme="majorHAnsi"/>
                <w:sz w:val="24"/>
                <w:szCs w:val="24"/>
              </w:rPr>
              <w:t>5.b</w:t>
            </w:r>
          </w:p>
          <w:p w:rsidR="00334E88" w:rsidRPr="000C078E" w:rsidRDefault="00334E88" w:rsidP="00AD3618">
            <w:pPr>
              <w:pStyle w:val="NoSpacing"/>
              <w:rPr>
                <w:rFonts w:asciiTheme="majorHAnsi" w:hAnsiTheme="majorHAnsi"/>
                <w:sz w:val="24"/>
                <w:szCs w:val="24"/>
              </w:rPr>
            </w:pPr>
            <w:r w:rsidRPr="000C078E">
              <w:rPr>
                <w:rFonts w:asciiTheme="majorHAnsi" w:hAnsiTheme="majorHAnsi"/>
                <w:sz w:val="24"/>
                <w:szCs w:val="24"/>
              </w:rPr>
              <w:t>6.a</w:t>
            </w:r>
          </w:p>
          <w:p w:rsidR="00334E88" w:rsidRPr="000C078E" w:rsidRDefault="00334E88" w:rsidP="00AD3618">
            <w:pPr>
              <w:pStyle w:val="NoSpacing"/>
              <w:rPr>
                <w:rFonts w:asciiTheme="majorHAnsi" w:hAnsiTheme="majorHAnsi"/>
                <w:sz w:val="24"/>
                <w:szCs w:val="24"/>
              </w:rPr>
            </w:pPr>
            <w:r w:rsidRPr="000C078E">
              <w:rPr>
                <w:rFonts w:asciiTheme="majorHAnsi" w:hAnsiTheme="majorHAnsi"/>
                <w:sz w:val="24"/>
                <w:szCs w:val="24"/>
              </w:rPr>
              <w:t>6.b</w:t>
            </w:r>
          </w:p>
          <w:p w:rsidR="00334E88" w:rsidRPr="000C078E" w:rsidRDefault="00334E88" w:rsidP="00AD3618">
            <w:pPr>
              <w:pStyle w:val="NoSpacing"/>
              <w:rPr>
                <w:rFonts w:asciiTheme="majorHAnsi" w:hAnsiTheme="majorHAnsi"/>
                <w:sz w:val="24"/>
                <w:szCs w:val="24"/>
              </w:rPr>
            </w:pPr>
            <w:r w:rsidRPr="000C078E">
              <w:rPr>
                <w:rFonts w:asciiTheme="majorHAnsi" w:hAnsiTheme="majorHAnsi"/>
                <w:sz w:val="24"/>
                <w:szCs w:val="24"/>
              </w:rPr>
              <w:t>6.d</w:t>
            </w:r>
          </w:p>
        </w:tc>
      </w:tr>
      <w:tr w:rsidR="009006FC" w:rsidRPr="000C078E" w:rsidTr="00E02589">
        <w:tc>
          <w:tcPr>
            <w:tcW w:w="6646" w:type="dxa"/>
          </w:tcPr>
          <w:p w:rsidR="009006FC" w:rsidRPr="000C078E" w:rsidRDefault="009006FC" w:rsidP="00AD3618">
            <w:pPr>
              <w:pStyle w:val="NoSpacing"/>
              <w:rPr>
                <w:rFonts w:asciiTheme="majorHAnsi" w:hAnsiTheme="majorHAnsi"/>
                <w:sz w:val="24"/>
                <w:szCs w:val="24"/>
              </w:rPr>
            </w:pPr>
            <w:r w:rsidRPr="000C078E">
              <w:rPr>
                <w:rFonts w:asciiTheme="majorHAnsi" w:hAnsiTheme="majorHAnsi"/>
                <w:sz w:val="24"/>
                <w:szCs w:val="24"/>
              </w:rPr>
              <w:t>Day 12</w:t>
            </w:r>
          </w:p>
          <w:p w:rsidR="00086B8E" w:rsidRPr="000C078E" w:rsidRDefault="00086B8E" w:rsidP="00086B8E">
            <w:pPr>
              <w:pStyle w:val="NoSpacing"/>
              <w:rPr>
                <w:rFonts w:asciiTheme="majorHAnsi" w:hAnsiTheme="majorHAnsi"/>
                <w:sz w:val="24"/>
                <w:szCs w:val="24"/>
              </w:rPr>
            </w:pPr>
            <w:r w:rsidRPr="000C078E">
              <w:rPr>
                <w:rFonts w:asciiTheme="majorHAnsi" w:hAnsiTheme="majorHAnsi"/>
                <w:sz w:val="24"/>
                <w:szCs w:val="24"/>
              </w:rPr>
              <w:t>One-to-one technology will be available in the form of laptops for each student being brought into the classroom, or the lesson will be done in the computer lab.</w:t>
            </w:r>
          </w:p>
          <w:p w:rsidR="00086B8E" w:rsidRPr="000C078E" w:rsidRDefault="00086B8E" w:rsidP="00AD3618">
            <w:pPr>
              <w:pStyle w:val="NoSpacing"/>
              <w:rPr>
                <w:rFonts w:asciiTheme="majorHAnsi" w:hAnsiTheme="majorHAnsi"/>
                <w:sz w:val="24"/>
                <w:szCs w:val="24"/>
              </w:rPr>
            </w:pPr>
          </w:p>
          <w:p w:rsidR="009006FC" w:rsidRPr="000C078E" w:rsidRDefault="009006FC" w:rsidP="00AD3618">
            <w:pPr>
              <w:pStyle w:val="NoSpacing"/>
              <w:rPr>
                <w:rFonts w:asciiTheme="majorHAnsi" w:hAnsiTheme="majorHAnsi"/>
                <w:sz w:val="24"/>
                <w:szCs w:val="24"/>
              </w:rPr>
            </w:pPr>
            <w:r w:rsidRPr="000C078E">
              <w:rPr>
                <w:rFonts w:asciiTheme="majorHAnsi" w:hAnsiTheme="majorHAnsi"/>
                <w:sz w:val="24"/>
                <w:szCs w:val="24"/>
              </w:rPr>
              <w:t>The teacher will model for students how to embed media onto Kidblog using the teacher’s example.  The students will then embed their visual representations onto their posts in Kidblog. The teacher will be available to lend support when needed.</w:t>
            </w:r>
          </w:p>
        </w:tc>
        <w:tc>
          <w:tcPr>
            <w:tcW w:w="1368" w:type="dxa"/>
          </w:tcPr>
          <w:p w:rsidR="009006FC" w:rsidRPr="000C078E" w:rsidRDefault="007876BD" w:rsidP="00AD3618">
            <w:pPr>
              <w:pStyle w:val="NoSpacing"/>
              <w:rPr>
                <w:rFonts w:asciiTheme="majorHAnsi" w:hAnsiTheme="majorHAnsi"/>
                <w:sz w:val="24"/>
                <w:szCs w:val="24"/>
              </w:rPr>
            </w:pPr>
            <w:r w:rsidRPr="000C078E">
              <w:rPr>
                <w:rFonts w:asciiTheme="majorHAnsi" w:hAnsiTheme="majorHAnsi"/>
                <w:sz w:val="24"/>
                <w:szCs w:val="24"/>
              </w:rPr>
              <w:t>W.1.5</w:t>
            </w:r>
          </w:p>
          <w:p w:rsidR="00E53097" w:rsidRPr="000C078E" w:rsidRDefault="00E53097" w:rsidP="00AD3618">
            <w:pPr>
              <w:pStyle w:val="NoSpacing"/>
              <w:rPr>
                <w:rFonts w:asciiTheme="majorHAnsi" w:hAnsiTheme="majorHAnsi"/>
                <w:sz w:val="24"/>
                <w:szCs w:val="24"/>
              </w:rPr>
            </w:pPr>
            <w:r w:rsidRPr="000C078E">
              <w:rPr>
                <w:rFonts w:asciiTheme="majorHAnsi" w:hAnsiTheme="majorHAnsi"/>
                <w:sz w:val="24"/>
                <w:szCs w:val="24"/>
              </w:rPr>
              <w:t>W.1.6</w:t>
            </w:r>
          </w:p>
        </w:tc>
        <w:tc>
          <w:tcPr>
            <w:tcW w:w="1336" w:type="dxa"/>
          </w:tcPr>
          <w:p w:rsidR="009006FC" w:rsidRPr="000C078E" w:rsidRDefault="00A568F8" w:rsidP="00AD3618">
            <w:pPr>
              <w:pStyle w:val="NoSpacing"/>
              <w:rPr>
                <w:rFonts w:asciiTheme="majorHAnsi" w:hAnsiTheme="majorHAnsi"/>
                <w:sz w:val="24"/>
                <w:szCs w:val="24"/>
              </w:rPr>
            </w:pPr>
            <w:r w:rsidRPr="000C078E">
              <w:rPr>
                <w:rFonts w:asciiTheme="majorHAnsi" w:hAnsiTheme="majorHAnsi"/>
                <w:sz w:val="24"/>
                <w:szCs w:val="24"/>
              </w:rPr>
              <w:t>1.a</w:t>
            </w:r>
          </w:p>
          <w:p w:rsidR="00A568F8" w:rsidRPr="000C078E" w:rsidRDefault="00A568F8" w:rsidP="00AD3618">
            <w:pPr>
              <w:pStyle w:val="NoSpacing"/>
              <w:rPr>
                <w:rFonts w:asciiTheme="majorHAnsi" w:hAnsiTheme="majorHAnsi"/>
                <w:sz w:val="24"/>
                <w:szCs w:val="24"/>
              </w:rPr>
            </w:pPr>
            <w:r w:rsidRPr="000C078E">
              <w:rPr>
                <w:rFonts w:asciiTheme="majorHAnsi" w:hAnsiTheme="majorHAnsi"/>
                <w:sz w:val="24"/>
                <w:szCs w:val="24"/>
              </w:rPr>
              <w:t>1.b</w:t>
            </w:r>
          </w:p>
          <w:p w:rsidR="00A568F8" w:rsidRPr="000C078E" w:rsidRDefault="00A568F8" w:rsidP="00AD3618">
            <w:pPr>
              <w:pStyle w:val="NoSpacing"/>
              <w:rPr>
                <w:rFonts w:asciiTheme="majorHAnsi" w:hAnsiTheme="majorHAnsi"/>
                <w:sz w:val="24"/>
                <w:szCs w:val="24"/>
              </w:rPr>
            </w:pPr>
            <w:r w:rsidRPr="000C078E">
              <w:rPr>
                <w:rFonts w:asciiTheme="majorHAnsi" w:hAnsiTheme="majorHAnsi"/>
                <w:sz w:val="24"/>
                <w:szCs w:val="24"/>
              </w:rPr>
              <w:t>2.a</w:t>
            </w:r>
          </w:p>
          <w:p w:rsidR="00A568F8" w:rsidRPr="000C078E" w:rsidRDefault="00A568F8" w:rsidP="00AD3618">
            <w:pPr>
              <w:pStyle w:val="NoSpacing"/>
              <w:rPr>
                <w:rFonts w:asciiTheme="majorHAnsi" w:hAnsiTheme="majorHAnsi"/>
                <w:sz w:val="24"/>
                <w:szCs w:val="24"/>
              </w:rPr>
            </w:pPr>
            <w:r w:rsidRPr="000C078E">
              <w:rPr>
                <w:rFonts w:asciiTheme="majorHAnsi" w:hAnsiTheme="majorHAnsi"/>
                <w:sz w:val="24"/>
                <w:szCs w:val="24"/>
              </w:rPr>
              <w:t>2.b</w:t>
            </w:r>
          </w:p>
          <w:p w:rsidR="00A568F8" w:rsidRPr="000C078E" w:rsidRDefault="00A568F8" w:rsidP="00AD3618">
            <w:pPr>
              <w:pStyle w:val="NoSpacing"/>
              <w:rPr>
                <w:rFonts w:asciiTheme="majorHAnsi" w:hAnsiTheme="majorHAnsi"/>
                <w:sz w:val="24"/>
                <w:szCs w:val="24"/>
              </w:rPr>
            </w:pPr>
            <w:r w:rsidRPr="000C078E">
              <w:rPr>
                <w:rFonts w:asciiTheme="majorHAnsi" w:hAnsiTheme="majorHAnsi"/>
                <w:sz w:val="24"/>
                <w:szCs w:val="24"/>
              </w:rPr>
              <w:t>2.d</w:t>
            </w:r>
          </w:p>
          <w:p w:rsidR="00A568F8" w:rsidRPr="000C078E" w:rsidRDefault="00A568F8" w:rsidP="00AD3618">
            <w:pPr>
              <w:pStyle w:val="NoSpacing"/>
              <w:rPr>
                <w:rFonts w:asciiTheme="majorHAnsi" w:hAnsiTheme="majorHAnsi"/>
                <w:sz w:val="24"/>
                <w:szCs w:val="24"/>
              </w:rPr>
            </w:pPr>
            <w:r w:rsidRPr="000C078E">
              <w:rPr>
                <w:rFonts w:asciiTheme="majorHAnsi" w:hAnsiTheme="majorHAnsi"/>
                <w:sz w:val="24"/>
                <w:szCs w:val="24"/>
              </w:rPr>
              <w:t>4.d</w:t>
            </w:r>
          </w:p>
          <w:p w:rsidR="00A568F8" w:rsidRPr="000C078E" w:rsidRDefault="00A568F8" w:rsidP="00AD3618">
            <w:pPr>
              <w:pStyle w:val="NoSpacing"/>
              <w:rPr>
                <w:rFonts w:asciiTheme="majorHAnsi" w:hAnsiTheme="majorHAnsi"/>
                <w:sz w:val="24"/>
                <w:szCs w:val="24"/>
              </w:rPr>
            </w:pPr>
            <w:r w:rsidRPr="000C078E">
              <w:rPr>
                <w:rFonts w:asciiTheme="majorHAnsi" w:hAnsiTheme="majorHAnsi"/>
                <w:sz w:val="24"/>
                <w:szCs w:val="24"/>
              </w:rPr>
              <w:t>5.b</w:t>
            </w:r>
          </w:p>
          <w:p w:rsidR="00A568F8" w:rsidRPr="000C078E" w:rsidRDefault="00A568F8" w:rsidP="00AD3618">
            <w:pPr>
              <w:pStyle w:val="NoSpacing"/>
              <w:rPr>
                <w:rFonts w:asciiTheme="majorHAnsi" w:hAnsiTheme="majorHAnsi"/>
                <w:sz w:val="24"/>
                <w:szCs w:val="24"/>
              </w:rPr>
            </w:pPr>
            <w:r w:rsidRPr="000C078E">
              <w:rPr>
                <w:rFonts w:asciiTheme="majorHAnsi" w:hAnsiTheme="majorHAnsi"/>
                <w:sz w:val="24"/>
                <w:szCs w:val="24"/>
              </w:rPr>
              <w:t>5.c</w:t>
            </w:r>
          </w:p>
          <w:p w:rsidR="00A568F8" w:rsidRPr="000C078E" w:rsidRDefault="00A568F8" w:rsidP="00AD3618">
            <w:pPr>
              <w:pStyle w:val="NoSpacing"/>
              <w:rPr>
                <w:rFonts w:asciiTheme="majorHAnsi" w:hAnsiTheme="majorHAnsi"/>
                <w:sz w:val="24"/>
                <w:szCs w:val="24"/>
              </w:rPr>
            </w:pPr>
            <w:r w:rsidRPr="000C078E">
              <w:rPr>
                <w:rFonts w:asciiTheme="majorHAnsi" w:hAnsiTheme="majorHAnsi"/>
                <w:sz w:val="24"/>
                <w:szCs w:val="24"/>
              </w:rPr>
              <w:t>6.a</w:t>
            </w:r>
          </w:p>
          <w:p w:rsidR="00A568F8" w:rsidRPr="000C078E" w:rsidRDefault="00A568F8" w:rsidP="00AD3618">
            <w:pPr>
              <w:pStyle w:val="NoSpacing"/>
              <w:rPr>
                <w:rFonts w:asciiTheme="majorHAnsi" w:hAnsiTheme="majorHAnsi"/>
                <w:sz w:val="24"/>
                <w:szCs w:val="24"/>
              </w:rPr>
            </w:pPr>
            <w:r w:rsidRPr="000C078E">
              <w:rPr>
                <w:rFonts w:asciiTheme="majorHAnsi" w:hAnsiTheme="majorHAnsi"/>
                <w:sz w:val="24"/>
                <w:szCs w:val="24"/>
              </w:rPr>
              <w:t>6.b</w:t>
            </w:r>
          </w:p>
          <w:p w:rsidR="00A568F8" w:rsidRPr="000C078E" w:rsidRDefault="00A568F8" w:rsidP="00AD3618">
            <w:pPr>
              <w:pStyle w:val="NoSpacing"/>
              <w:rPr>
                <w:rFonts w:asciiTheme="majorHAnsi" w:hAnsiTheme="majorHAnsi"/>
                <w:sz w:val="24"/>
                <w:szCs w:val="24"/>
              </w:rPr>
            </w:pPr>
            <w:r w:rsidRPr="000C078E">
              <w:rPr>
                <w:rFonts w:asciiTheme="majorHAnsi" w:hAnsiTheme="majorHAnsi"/>
                <w:sz w:val="24"/>
                <w:szCs w:val="24"/>
              </w:rPr>
              <w:t>6.d</w:t>
            </w:r>
          </w:p>
        </w:tc>
      </w:tr>
      <w:tr w:rsidR="0099543C" w:rsidRPr="000C078E" w:rsidTr="00E02589">
        <w:tc>
          <w:tcPr>
            <w:tcW w:w="6646" w:type="dxa"/>
          </w:tcPr>
          <w:p w:rsidR="0099543C" w:rsidRPr="000C078E" w:rsidRDefault="0099543C" w:rsidP="00AD3618">
            <w:pPr>
              <w:pStyle w:val="NoSpacing"/>
              <w:rPr>
                <w:rFonts w:asciiTheme="majorHAnsi" w:hAnsiTheme="majorHAnsi"/>
                <w:sz w:val="24"/>
                <w:szCs w:val="24"/>
              </w:rPr>
            </w:pPr>
            <w:r w:rsidRPr="000C078E">
              <w:rPr>
                <w:rFonts w:asciiTheme="majorHAnsi" w:hAnsiTheme="majorHAnsi"/>
                <w:sz w:val="24"/>
                <w:szCs w:val="24"/>
              </w:rPr>
              <w:t>Day 13</w:t>
            </w:r>
          </w:p>
          <w:p w:rsidR="00086B8E" w:rsidRPr="000C078E" w:rsidRDefault="00086B8E" w:rsidP="00086B8E">
            <w:pPr>
              <w:pStyle w:val="NoSpacing"/>
              <w:rPr>
                <w:rFonts w:asciiTheme="majorHAnsi" w:hAnsiTheme="majorHAnsi"/>
                <w:sz w:val="24"/>
                <w:szCs w:val="24"/>
              </w:rPr>
            </w:pPr>
            <w:r w:rsidRPr="000C078E">
              <w:rPr>
                <w:rFonts w:asciiTheme="majorHAnsi" w:hAnsiTheme="majorHAnsi"/>
                <w:sz w:val="24"/>
                <w:szCs w:val="24"/>
              </w:rPr>
              <w:t>One-to-one technology will be available in the form of laptops for each student being brought into the classroom, or the lesson will be done in the computer lab.</w:t>
            </w:r>
          </w:p>
          <w:p w:rsidR="00086B8E" w:rsidRPr="000C078E" w:rsidRDefault="00086B8E" w:rsidP="00AD3618">
            <w:pPr>
              <w:pStyle w:val="NoSpacing"/>
              <w:rPr>
                <w:rFonts w:asciiTheme="majorHAnsi" w:hAnsiTheme="majorHAnsi"/>
                <w:sz w:val="24"/>
                <w:szCs w:val="24"/>
              </w:rPr>
            </w:pPr>
          </w:p>
          <w:p w:rsidR="0099543C" w:rsidRPr="000C078E" w:rsidRDefault="0099543C" w:rsidP="00AD3618">
            <w:pPr>
              <w:pStyle w:val="NoSpacing"/>
              <w:rPr>
                <w:rFonts w:asciiTheme="majorHAnsi" w:hAnsiTheme="majorHAnsi"/>
                <w:sz w:val="24"/>
                <w:szCs w:val="24"/>
              </w:rPr>
            </w:pPr>
            <w:r w:rsidRPr="000C078E">
              <w:rPr>
                <w:rFonts w:asciiTheme="majorHAnsi" w:hAnsiTheme="majorHAnsi"/>
                <w:sz w:val="24"/>
                <w:szCs w:val="24"/>
              </w:rPr>
              <w:lastRenderedPageBreak/>
              <w:t>Students will have the opportunity to view others’ updated posts with the visual content and add any additional comments desired.</w:t>
            </w:r>
          </w:p>
        </w:tc>
        <w:tc>
          <w:tcPr>
            <w:tcW w:w="1368" w:type="dxa"/>
          </w:tcPr>
          <w:p w:rsidR="0099543C" w:rsidRPr="000C078E" w:rsidRDefault="00FC17FB" w:rsidP="00AD3618">
            <w:pPr>
              <w:pStyle w:val="NoSpacing"/>
              <w:rPr>
                <w:rFonts w:asciiTheme="majorHAnsi" w:hAnsiTheme="majorHAnsi"/>
                <w:sz w:val="24"/>
                <w:szCs w:val="24"/>
              </w:rPr>
            </w:pPr>
            <w:r w:rsidRPr="000C078E">
              <w:rPr>
                <w:rFonts w:asciiTheme="majorHAnsi" w:hAnsiTheme="majorHAnsi"/>
                <w:sz w:val="24"/>
                <w:szCs w:val="24"/>
              </w:rPr>
              <w:lastRenderedPageBreak/>
              <w:t>W.1.1</w:t>
            </w:r>
          </w:p>
          <w:p w:rsidR="007876BD" w:rsidRPr="000C078E" w:rsidRDefault="007876BD" w:rsidP="00AD3618">
            <w:pPr>
              <w:pStyle w:val="NoSpacing"/>
              <w:rPr>
                <w:rFonts w:asciiTheme="majorHAnsi" w:hAnsiTheme="majorHAnsi"/>
                <w:sz w:val="24"/>
                <w:szCs w:val="24"/>
              </w:rPr>
            </w:pPr>
            <w:r w:rsidRPr="000C078E">
              <w:rPr>
                <w:rFonts w:asciiTheme="majorHAnsi" w:hAnsiTheme="majorHAnsi"/>
                <w:sz w:val="24"/>
                <w:szCs w:val="24"/>
              </w:rPr>
              <w:t>W.1.5</w:t>
            </w:r>
          </w:p>
          <w:p w:rsidR="00E53097" w:rsidRPr="000C078E" w:rsidRDefault="00E53097" w:rsidP="00AD3618">
            <w:pPr>
              <w:pStyle w:val="NoSpacing"/>
              <w:rPr>
                <w:rFonts w:asciiTheme="majorHAnsi" w:hAnsiTheme="majorHAnsi"/>
                <w:sz w:val="24"/>
                <w:szCs w:val="24"/>
              </w:rPr>
            </w:pPr>
            <w:r w:rsidRPr="000C078E">
              <w:rPr>
                <w:rFonts w:asciiTheme="majorHAnsi" w:hAnsiTheme="majorHAnsi"/>
                <w:sz w:val="24"/>
                <w:szCs w:val="24"/>
              </w:rPr>
              <w:t>W.1.6</w:t>
            </w:r>
          </w:p>
        </w:tc>
        <w:tc>
          <w:tcPr>
            <w:tcW w:w="1336" w:type="dxa"/>
          </w:tcPr>
          <w:p w:rsidR="0099543C" w:rsidRPr="000C078E" w:rsidRDefault="009A1754" w:rsidP="00AD3618">
            <w:pPr>
              <w:pStyle w:val="NoSpacing"/>
              <w:rPr>
                <w:rFonts w:asciiTheme="majorHAnsi" w:hAnsiTheme="majorHAnsi"/>
                <w:sz w:val="24"/>
                <w:szCs w:val="24"/>
              </w:rPr>
            </w:pPr>
            <w:r w:rsidRPr="000C078E">
              <w:rPr>
                <w:rFonts w:asciiTheme="majorHAnsi" w:hAnsiTheme="majorHAnsi"/>
                <w:sz w:val="24"/>
                <w:szCs w:val="24"/>
              </w:rPr>
              <w:t>1.a</w:t>
            </w:r>
          </w:p>
          <w:p w:rsidR="009A1754" w:rsidRPr="000C078E" w:rsidRDefault="009A1754" w:rsidP="00AD3618">
            <w:pPr>
              <w:pStyle w:val="NoSpacing"/>
              <w:rPr>
                <w:rFonts w:asciiTheme="majorHAnsi" w:hAnsiTheme="majorHAnsi"/>
                <w:sz w:val="24"/>
                <w:szCs w:val="24"/>
              </w:rPr>
            </w:pPr>
            <w:r w:rsidRPr="000C078E">
              <w:rPr>
                <w:rFonts w:asciiTheme="majorHAnsi" w:hAnsiTheme="majorHAnsi"/>
                <w:sz w:val="24"/>
                <w:szCs w:val="24"/>
              </w:rPr>
              <w:t>1.b</w:t>
            </w:r>
          </w:p>
          <w:p w:rsidR="009A1754" w:rsidRPr="000C078E" w:rsidRDefault="009A1754" w:rsidP="00AD3618">
            <w:pPr>
              <w:pStyle w:val="NoSpacing"/>
              <w:rPr>
                <w:rFonts w:asciiTheme="majorHAnsi" w:hAnsiTheme="majorHAnsi"/>
                <w:sz w:val="24"/>
                <w:szCs w:val="24"/>
              </w:rPr>
            </w:pPr>
            <w:r w:rsidRPr="000C078E">
              <w:rPr>
                <w:rFonts w:asciiTheme="majorHAnsi" w:hAnsiTheme="majorHAnsi"/>
                <w:sz w:val="24"/>
                <w:szCs w:val="24"/>
              </w:rPr>
              <w:t>2.a</w:t>
            </w:r>
          </w:p>
          <w:p w:rsidR="009A1754" w:rsidRPr="000C078E" w:rsidRDefault="009A1754" w:rsidP="00AD3618">
            <w:pPr>
              <w:pStyle w:val="NoSpacing"/>
              <w:rPr>
                <w:rFonts w:asciiTheme="majorHAnsi" w:hAnsiTheme="majorHAnsi"/>
                <w:sz w:val="24"/>
                <w:szCs w:val="24"/>
              </w:rPr>
            </w:pPr>
            <w:r w:rsidRPr="000C078E">
              <w:rPr>
                <w:rFonts w:asciiTheme="majorHAnsi" w:hAnsiTheme="majorHAnsi"/>
                <w:sz w:val="24"/>
                <w:szCs w:val="24"/>
              </w:rPr>
              <w:t>2.b</w:t>
            </w:r>
          </w:p>
          <w:p w:rsidR="009A1754" w:rsidRPr="000C078E" w:rsidRDefault="009A1754" w:rsidP="00AD3618">
            <w:pPr>
              <w:pStyle w:val="NoSpacing"/>
              <w:rPr>
                <w:rFonts w:asciiTheme="majorHAnsi" w:hAnsiTheme="majorHAnsi"/>
                <w:sz w:val="24"/>
                <w:szCs w:val="24"/>
              </w:rPr>
            </w:pPr>
            <w:r w:rsidRPr="000C078E">
              <w:rPr>
                <w:rFonts w:asciiTheme="majorHAnsi" w:hAnsiTheme="majorHAnsi"/>
                <w:sz w:val="24"/>
                <w:szCs w:val="24"/>
              </w:rPr>
              <w:t>2.d</w:t>
            </w:r>
          </w:p>
          <w:p w:rsidR="009A1754" w:rsidRPr="000C078E" w:rsidRDefault="009A1754" w:rsidP="00AD3618">
            <w:pPr>
              <w:pStyle w:val="NoSpacing"/>
              <w:rPr>
                <w:rFonts w:asciiTheme="majorHAnsi" w:hAnsiTheme="majorHAnsi"/>
                <w:sz w:val="24"/>
                <w:szCs w:val="24"/>
              </w:rPr>
            </w:pPr>
            <w:r w:rsidRPr="000C078E">
              <w:rPr>
                <w:rFonts w:asciiTheme="majorHAnsi" w:hAnsiTheme="majorHAnsi"/>
                <w:sz w:val="24"/>
                <w:szCs w:val="24"/>
              </w:rPr>
              <w:lastRenderedPageBreak/>
              <w:t>4.c</w:t>
            </w:r>
          </w:p>
          <w:p w:rsidR="009A1754" w:rsidRPr="000C078E" w:rsidRDefault="009A1754" w:rsidP="00AD3618">
            <w:pPr>
              <w:pStyle w:val="NoSpacing"/>
              <w:rPr>
                <w:rFonts w:asciiTheme="majorHAnsi" w:hAnsiTheme="majorHAnsi"/>
                <w:sz w:val="24"/>
                <w:szCs w:val="24"/>
              </w:rPr>
            </w:pPr>
            <w:r w:rsidRPr="000C078E">
              <w:rPr>
                <w:rFonts w:asciiTheme="majorHAnsi" w:hAnsiTheme="majorHAnsi"/>
                <w:sz w:val="24"/>
                <w:szCs w:val="24"/>
              </w:rPr>
              <w:t>5.b</w:t>
            </w:r>
          </w:p>
          <w:p w:rsidR="009A1754" w:rsidRPr="000C078E" w:rsidRDefault="009A1754" w:rsidP="00AD3618">
            <w:pPr>
              <w:pStyle w:val="NoSpacing"/>
              <w:rPr>
                <w:rFonts w:asciiTheme="majorHAnsi" w:hAnsiTheme="majorHAnsi"/>
                <w:sz w:val="24"/>
                <w:szCs w:val="24"/>
              </w:rPr>
            </w:pPr>
            <w:r w:rsidRPr="000C078E">
              <w:rPr>
                <w:rFonts w:asciiTheme="majorHAnsi" w:hAnsiTheme="majorHAnsi"/>
                <w:sz w:val="24"/>
                <w:szCs w:val="24"/>
              </w:rPr>
              <w:t>5.c</w:t>
            </w:r>
          </w:p>
          <w:p w:rsidR="009A1754" w:rsidRPr="000C078E" w:rsidRDefault="009A1754" w:rsidP="00AD3618">
            <w:pPr>
              <w:pStyle w:val="NoSpacing"/>
              <w:rPr>
                <w:rFonts w:asciiTheme="majorHAnsi" w:hAnsiTheme="majorHAnsi"/>
                <w:sz w:val="24"/>
                <w:szCs w:val="24"/>
              </w:rPr>
            </w:pPr>
            <w:r w:rsidRPr="000C078E">
              <w:rPr>
                <w:rFonts w:asciiTheme="majorHAnsi" w:hAnsiTheme="majorHAnsi"/>
                <w:sz w:val="24"/>
                <w:szCs w:val="24"/>
              </w:rPr>
              <w:t>6.b</w:t>
            </w:r>
          </w:p>
        </w:tc>
      </w:tr>
      <w:tr w:rsidR="0099543C" w:rsidRPr="000C078E" w:rsidTr="00E02589">
        <w:tc>
          <w:tcPr>
            <w:tcW w:w="6646" w:type="dxa"/>
          </w:tcPr>
          <w:p w:rsidR="0099543C" w:rsidRPr="000C078E" w:rsidRDefault="0099543C" w:rsidP="00AD3618">
            <w:pPr>
              <w:pStyle w:val="NoSpacing"/>
              <w:rPr>
                <w:rFonts w:asciiTheme="majorHAnsi" w:hAnsiTheme="majorHAnsi"/>
                <w:sz w:val="24"/>
                <w:szCs w:val="24"/>
              </w:rPr>
            </w:pPr>
            <w:r w:rsidRPr="000C078E">
              <w:rPr>
                <w:rFonts w:asciiTheme="majorHAnsi" w:hAnsiTheme="majorHAnsi"/>
                <w:sz w:val="24"/>
                <w:szCs w:val="24"/>
              </w:rPr>
              <w:lastRenderedPageBreak/>
              <w:t>Day 14</w:t>
            </w:r>
          </w:p>
          <w:p w:rsidR="0099543C" w:rsidRDefault="0099543C" w:rsidP="00AD3618">
            <w:pPr>
              <w:pStyle w:val="NoSpacing"/>
              <w:rPr>
                <w:rFonts w:asciiTheme="majorHAnsi" w:hAnsiTheme="majorHAnsi"/>
                <w:sz w:val="24"/>
                <w:szCs w:val="24"/>
              </w:rPr>
            </w:pPr>
            <w:r w:rsidRPr="000C078E">
              <w:rPr>
                <w:rFonts w:asciiTheme="majorHAnsi" w:hAnsiTheme="majorHAnsi"/>
                <w:sz w:val="24"/>
                <w:szCs w:val="24"/>
              </w:rPr>
              <w:t>The teacher will take the top three choices (based on comment feedback demonstrating student interest).  The students will then vote using Plicker</w:t>
            </w:r>
            <w:r w:rsidR="007B3C79">
              <w:rPr>
                <w:rFonts w:asciiTheme="majorHAnsi" w:hAnsiTheme="majorHAnsi"/>
                <w:sz w:val="24"/>
                <w:szCs w:val="24"/>
              </w:rPr>
              <w:t>s</w:t>
            </w:r>
            <w:r w:rsidRPr="000C078E">
              <w:rPr>
                <w:rFonts w:asciiTheme="majorHAnsi" w:hAnsiTheme="majorHAnsi"/>
                <w:sz w:val="24"/>
                <w:szCs w:val="24"/>
              </w:rPr>
              <w:t xml:space="preserve"> cards, and the teacher will inform the PTA of the class’s choice for indoor recess material.</w:t>
            </w:r>
          </w:p>
          <w:p w:rsidR="007B3C79" w:rsidRPr="000C078E" w:rsidRDefault="007B3C79" w:rsidP="00BB1150">
            <w:pPr>
              <w:pStyle w:val="NoSpacing"/>
              <w:rPr>
                <w:rFonts w:asciiTheme="majorHAnsi" w:hAnsiTheme="majorHAnsi"/>
                <w:sz w:val="24"/>
                <w:szCs w:val="24"/>
              </w:rPr>
            </w:pPr>
            <w:r>
              <w:rPr>
                <w:rFonts w:asciiTheme="majorHAnsi" w:hAnsiTheme="majorHAnsi"/>
                <w:sz w:val="24"/>
                <w:szCs w:val="24"/>
              </w:rPr>
              <w:t xml:space="preserve">(Students are already familiar with Plickers.  For those who are not familiar with Plickers, see the tutorial here: </w:t>
            </w:r>
            <w:hyperlink r:id="rId11" w:history="1">
              <w:r w:rsidR="00BB1150" w:rsidRPr="00830697">
                <w:rPr>
                  <w:rStyle w:val="Hyperlink"/>
                  <w:rFonts w:asciiTheme="majorHAnsi" w:hAnsiTheme="majorHAnsi"/>
                  <w:sz w:val="24"/>
                  <w:szCs w:val="24"/>
                </w:rPr>
                <w:t>https://www.youtube.com/watch?v=Zwz7x0yySsY</w:t>
              </w:r>
            </w:hyperlink>
            <w:r>
              <w:rPr>
                <w:rFonts w:asciiTheme="majorHAnsi" w:hAnsiTheme="majorHAnsi"/>
                <w:sz w:val="24"/>
                <w:szCs w:val="24"/>
              </w:rPr>
              <w:t>)</w:t>
            </w:r>
          </w:p>
        </w:tc>
        <w:tc>
          <w:tcPr>
            <w:tcW w:w="1368" w:type="dxa"/>
          </w:tcPr>
          <w:p w:rsidR="0099543C" w:rsidRPr="000C078E" w:rsidRDefault="00E53097" w:rsidP="00AD3618">
            <w:pPr>
              <w:pStyle w:val="NoSpacing"/>
              <w:rPr>
                <w:rFonts w:asciiTheme="majorHAnsi" w:hAnsiTheme="majorHAnsi"/>
                <w:sz w:val="24"/>
                <w:szCs w:val="24"/>
              </w:rPr>
            </w:pPr>
            <w:r w:rsidRPr="000C078E">
              <w:rPr>
                <w:rFonts w:asciiTheme="majorHAnsi" w:hAnsiTheme="majorHAnsi"/>
                <w:sz w:val="24"/>
                <w:szCs w:val="24"/>
              </w:rPr>
              <w:t>W.1.6</w:t>
            </w:r>
          </w:p>
        </w:tc>
        <w:tc>
          <w:tcPr>
            <w:tcW w:w="1336" w:type="dxa"/>
          </w:tcPr>
          <w:p w:rsidR="0099543C" w:rsidRPr="000C078E" w:rsidRDefault="0040207C" w:rsidP="00AD3618">
            <w:pPr>
              <w:pStyle w:val="NoSpacing"/>
              <w:rPr>
                <w:rFonts w:asciiTheme="majorHAnsi" w:hAnsiTheme="majorHAnsi"/>
                <w:sz w:val="24"/>
                <w:szCs w:val="24"/>
              </w:rPr>
            </w:pPr>
            <w:r w:rsidRPr="000C078E">
              <w:rPr>
                <w:rFonts w:asciiTheme="majorHAnsi" w:hAnsiTheme="majorHAnsi"/>
                <w:sz w:val="24"/>
                <w:szCs w:val="24"/>
              </w:rPr>
              <w:t>2.a</w:t>
            </w:r>
          </w:p>
          <w:p w:rsidR="0040207C" w:rsidRPr="000C078E" w:rsidRDefault="0040207C" w:rsidP="00AD3618">
            <w:pPr>
              <w:pStyle w:val="NoSpacing"/>
              <w:rPr>
                <w:rFonts w:asciiTheme="majorHAnsi" w:hAnsiTheme="majorHAnsi"/>
                <w:sz w:val="24"/>
                <w:szCs w:val="24"/>
              </w:rPr>
            </w:pPr>
            <w:r w:rsidRPr="000C078E">
              <w:rPr>
                <w:rFonts w:asciiTheme="majorHAnsi" w:hAnsiTheme="majorHAnsi"/>
                <w:sz w:val="24"/>
                <w:szCs w:val="24"/>
              </w:rPr>
              <w:t>5.b</w:t>
            </w:r>
          </w:p>
          <w:p w:rsidR="0040207C" w:rsidRPr="000C078E" w:rsidRDefault="0040207C" w:rsidP="00AD3618">
            <w:pPr>
              <w:pStyle w:val="NoSpacing"/>
              <w:rPr>
                <w:rFonts w:asciiTheme="majorHAnsi" w:hAnsiTheme="majorHAnsi"/>
                <w:sz w:val="24"/>
                <w:szCs w:val="24"/>
              </w:rPr>
            </w:pPr>
            <w:r w:rsidRPr="000C078E">
              <w:rPr>
                <w:rFonts w:asciiTheme="majorHAnsi" w:hAnsiTheme="majorHAnsi"/>
                <w:sz w:val="24"/>
                <w:szCs w:val="24"/>
              </w:rPr>
              <w:t>6.b</w:t>
            </w:r>
          </w:p>
        </w:tc>
      </w:tr>
    </w:tbl>
    <w:p w:rsidR="00E02589" w:rsidRDefault="00E02589" w:rsidP="00E02589">
      <w:pPr>
        <w:pStyle w:val="NoSpacing"/>
        <w:outlineLvl w:val="0"/>
        <w:rPr>
          <w:b/>
          <w:sz w:val="24"/>
          <w:u w:val="single"/>
        </w:rPr>
      </w:pPr>
      <w:bookmarkStart w:id="17" w:name="_Toc399707034"/>
      <w:bookmarkStart w:id="18" w:name="Assessment"/>
    </w:p>
    <w:p w:rsidR="00E02589" w:rsidRPr="002F68D4" w:rsidRDefault="00E02589" w:rsidP="00E02589">
      <w:pPr>
        <w:pStyle w:val="NoSpacing"/>
        <w:outlineLvl w:val="0"/>
        <w:rPr>
          <w:b/>
          <w:sz w:val="24"/>
          <w:u w:val="single"/>
        </w:rPr>
      </w:pPr>
      <w:r w:rsidRPr="002F68D4">
        <w:rPr>
          <w:b/>
          <w:sz w:val="24"/>
          <w:u w:val="single"/>
        </w:rPr>
        <w:t>Assessment</w:t>
      </w:r>
      <w:bookmarkEnd w:id="17"/>
      <w:r>
        <w:rPr>
          <w:b/>
          <w:sz w:val="24"/>
          <w:u w:val="single"/>
        </w:rPr>
        <w:fldChar w:fldCharType="begin"/>
      </w:r>
      <w:r>
        <w:instrText xml:space="preserve"> XE "</w:instrText>
      </w:r>
      <w:r w:rsidRPr="00FF7538">
        <w:rPr>
          <w:b/>
          <w:sz w:val="24"/>
          <w:u w:val="single"/>
        </w:rPr>
        <w:instrText>Assessment</w:instrText>
      </w:r>
      <w:r>
        <w:instrText xml:space="preserve">" </w:instrText>
      </w:r>
      <w:r>
        <w:rPr>
          <w:b/>
          <w:sz w:val="24"/>
          <w:u w:val="single"/>
        </w:rPr>
        <w:fldChar w:fldCharType="end"/>
      </w:r>
    </w:p>
    <w:p w:rsidR="00E02589" w:rsidRDefault="00E02589" w:rsidP="00E02589">
      <w:pPr>
        <w:pStyle w:val="NoSpacing"/>
        <w:outlineLvl w:val="0"/>
        <w:rPr>
          <w:sz w:val="24"/>
        </w:rPr>
      </w:pPr>
      <w:bookmarkStart w:id="19" w:name="_Toc399706470"/>
      <w:bookmarkStart w:id="20" w:name="_Toc399706836"/>
      <w:bookmarkStart w:id="21" w:name="_Toc399707035"/>
      <w:bookmarkEnd w:id="18"/>
      <w:r>
        <w:rPr>
          <w:sz w:val="24"/>
        </w:rPr>
        <w:t>Student Self-Evaluation Checklist – see attached</w:t>
      </w:r>
      <w:bookmarkEnd w:id="19"/>
      <w:bookmarkEnd w:id="20"/>
      <w:bookmarkEnd w:id="21"/>
    </w:p>
    <w:p w:rsidR="00B41414" w:rsidRDefault="00E40223" w:rsidP="00E02589">
      <w:pPr>
        <w:pStyle w:val="NoSpacing"/>
        <w:rPr>
          <w:sz w:val="24"/>
        </w:rPr>
      </w:pPr>
      <w:r>
        <w:rPr>
          <w:sz w:val="24"/>
        </w:rPr>
        <w:t>Indoor Recess Opinion Writing</w:t>
      </w:r>
      <w:r w:rsidR="00B41414">
        <w:rPr>
          <w:sz w:val="24"/>
        </w:rPr>
        <w:t xml:space="preserve"> </w:t>
      </w:r>
      <w:r>
        <w:rPr>
          <w:sz w:val="24"/>
        </w:rPr>
        <w:t>R</w:t>
      </w:r>
      <w:r w:rsidR="00B41414">
        <w:rPr>
          <w:sz w:val="24"/>
        </w:rPr>
        <w:t>ubric – see attached</w:t>
      </w:r>
    </w:p>
    <w:p w:rsidR="001D7E62" w:rsidRDefault="001D7E62" w:rsidP="00E02589">
      <w:pPr>
        <w:pStyle w:val="NoSpacing"/>
        <w:rPr>
          <w:sz w:val="24"/>
        </w:rPr>
      </w:pPr>
      <w:r>
        <w:rPr>
          <w:sz w:val="24"/>
        </w:rPr>
        <w:t>Teacher will be monitoring throughout the process and reviewing students posts to assess student understanding, and will modify instruction accordingly.</w:t>
      </w:r>
      <w:bookmarkStart w:id="22" w:name="_GoBack"/>
      <w:bookmarkEnd w:id="22"/>
    </w:p>
    <w:p w:rsidR="005E2055" w:rsidRPr="000C078E" w:rsidRDefault="005E2055">
      <w:pPr>
        <w:rPr>
          <w:rFonts w:asciiTheme="majorHAnsi" w:hAnsiTheme="majorHAnsi"/>
          <w:sz w:val="24"/>
          <w:szCs w:val="24"/>
        </w:rPr>
      </w:pPr>
    </w:p>
    <w:sectPr w:rsidR="005E2055" w:rsidRPr="000C0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4DC" w:rsidRDefault="00A444DC" w:rsidP="00E53097">
      <w:pPr>
        <w:spacing w:after="0" w:line="240" w:lineRule="auto"/>
      </w:pPr>
      <w:r>
        <w:separator/>
      </w:r>
    </w:p>
  </w:endnote>
  <w:endnote w:type="continuationSeparator" w:id="0">
    <w:p w:rsidR="00A444DC" w:rsidRDefault="00A444DC" w:rsidP="00E5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4DC" w:rsidRDefault="00A444DC" w:rsidP="00E53097">
      <w:pPr>
        <w:spacing w:after="0" w:line="240" w:lineRule="auto"/>
      </w:pPr>
      <w:r>
        <w:separator/>
      </w:r>
    </w:p>
  </w:footnote>
  <w:footnote w:type="continuationSeparator" w:id="0">
    <w:p w:rsidR="00A444DC" w:rsidRDefault="00A444DC" w:rsidP="00E53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55"/>
    <w:rsid w:val="00004A70"/>
    <w:rsid w:val="00034EFF"/>
    <w:rsid w:val="00050311"/>
    <w:rsid w:val="00086B8E"/>
    <w:rsid w:val="00092CC8"/>
    <w:rsid w:val="000B6C0F"/>
    <w:rsid w:val="000C078E"/>
    <w:rsid w:val="000D3C20"/>
    <w:rsid w:val="00102BFF"/>
    <w:rsid w:val="00142DAE"/>
    <w:rsid w:val="001457CC"/>
    <w:rsid w:val="00194175"/>
    <w:rsid w:val="001B0FB1"/>
    <w:rsid w:val="001B19A1"/>
    <w:rsid w:val="001D14C5"/>
    <w:rsid w:val="001D7E62"/>
    <w:rsid w:val="00265D4D"/>
    <w:rsid w:val="00266440"/>
    <w:rsid w:val="0028512E"/>
    <w:rsid w:val="00285D09"/>
    <w:rsid w:val="002A24D6"/>
    <w:rsid w:val="002D0A89"/>
    <w:rsid w:val="002F5405"/>
    <w:rsid w:val="003031CB"/>
    <w:rsid w:val="00306A82"/>
    <w:rsid w:val="00334E88"/>
    <w:rsid w:val="00352E3C"/>
    <w:rsid w:val="0040207C"/>
    <w:rsid w:val="004064D7"/>
    <w:rsid w:val="0041728A"/>
    <w:rsid w:val="00450C6A"/>
    <w:rsid w:val="0046189F"/>
    <w:rsid w:val="00474D0D"/>
    <w:rsid w:val="004C50AE"/>
    <w:rsid w:val="004D549F"/>
    <w:rsid w:val="004D6E04"/>
    <w:rsid w:val="0051735B"/>
    <w:rsid w:val="005341EF"/>
    <w:rsid w:val="005403E8"/>
    <w:rsid w:val="005640CC"/>
    <w:rsid w:val="00567A56"/>
    <w:rsid w:val="0057043F"/>
    <w:rsid w:val="00590650"/>
    <w:rsid w:val="0059482B"/>
    <w:rsid w:val="005C373E"/>
    <w:rsid w:val="005C5642"/>
    <w:rsid w:val="005C6AC2"/>
    <w:rsid w:val="005E2055"/>
    <w:rsid w:val="005E6758"/>
    <w:rsid w:val="00606A0C"/>
    <w:rsid w:val="006118A9"/>
    <w:rsid w:val="006157AE"/>
    <w:rsid w:val="00690819"/>
    <w:rsid w:val="0069479A"/>
    <w:rsid w:val="006A0044"/>
    <w:rsid w:val="006C4654"/>
    <w:rsid w:val="006C6917"/>
    <w:rsid w:val="00726839"/>
    <w:rsid w:val="00736A02"/>
    <w:rsid w:val="0074151C"/>
    <w:rsid w:val="00786C7C"/>
    <w:rsid w:val="007876BD"/>
    <w:rsid w:val="0079742E"/>
    <w:rsid w:val="007B3C79"/>
    <w:rsid w:val="0081561C"/>
    <w:rsid w:val="008709D8"/>
    <w:rsid w:val="00872939"/>
    <w:rsid w:val="00875B73"/>
    <w:rsid w:val="00881707"/>
    <w:rsid w:val="008843D8"/>
    <w:rsid w:val="00896209"/>
    <w:rsid w:val="008D5474"/>
    <w:rsid w:val="009006FC"/>
    <w:rsid w:val="00926F59"/>
    <w:rsid w:val="00936D11"/>
    <w:rsid w:val="0094060A"/>
    <w:rsid w:val="00966CAB"/>
    <w:rsid w:val="00983266"/>
    <w:rsid w:val="0099543C"/>
    <w:rsid w:val="009A1754"/>
    <w:rsid w:val="009B4E2E"/>
    <w:rsid w:val="009C52C6"/>
    <w:rsid w:val="009E0FBD"/>
    <w:rsid w:val="00A008DE"/>
    <w:rsid w:val="00A114CD"/>
    <w:rsid w:val="00A16FB5"/>
    <w:rsid w:val="00A444DC"/>
    <w:rsid w:val="00A4611C"/>
    <w:rsid w:val="00A568F8"/>
    <w:rsid w:val="00A81DAE"/>
    <w:rsid w:val="00A9163C"/>
    <w:rsid w:val="00AB73E5"/>
    <w:rsid w:val="00AC16D6"/>
    <w:rsid w:val="00AC5E2C"/>
    <w:rsid w:val="00AE2544"/>
    <w:rsid w:val="00AE4ACA"/>
    <w:rsid w:val="00AE5AEA"/>
    <w:rsid w:val="00B0307E"/>
    <w:rsid w:val="00B166EE"/>
    <w:rsid w:val="00B17378"/>
    <w:rsid w:val="00B22D2C"/>
    <w:rsid w:val="00B24124"/>
    <w:rsid w:val="00B27678"/>
    <w:rsid w:val="00B33B80"/>
    <w:rsid w:val="00B41414"/>
    <w:rsid w:val="00B52179"/>
    <w:rsid w:val="00B84F63"/>
    <w:rsid w:val="00BB1150"/>
    <w:rsid w:val="00BC68D8"/>
    <w:rsid w:val="00C06A10"/>
    <w:rsid w:val="00C16519"/>
    <w:rsid w:val="00C779DF"/>
    <w:rsid w:val="00C77ECF"/>
    <w:rsid w:val="00C91F5C"/>
    <w:rsid w:val="00C979B4"/>
    <w:rsid w:val="00CB228C"/>
    <w:rsid w:val="00CB7228"/>
    <w:rsid w:val="00CC54A2"/>
    <w:rsid w:val="00D10491"/>
    <w:rsid w:val="00D11DBF"/>
    <w:rsid w:val="00D438B2"/>
    <w:rsid w:val="00D459EE"/>
    <w:rsid w:val="00D50ED6"/>
    <w:rsid w:val="00DB3351"/>
    <w:rsid w:val="00DC3D51"/>
    <w:rsid w:val="00E02589"/>
    <w:rsid w:val="00E03E7A"/>
    <w:rsid w:val="00E27F73"/>
    <w:rsid w:val="00E33B72"/>
    <w:rsid w:val="00E40223"/>
    <w:rsid w:val="00E512CD"/>
    <w:rsid w:val="00E53097"/>
    <w:rsid w:val="00E539D6"/>
    <w:rsid w:val="00E5695D"/>
    <w:rsid w:val="00E77CB9"/>
    <w:rsid w:val="00E86219"/>
    <w:rsid w:val="00E90ADC"/>
    <w:rsid w:val="00E965EF"/>
    <w:rsid w:val="00E96E2A"/>
    <w:rsid w:val="00EB6498"/>
    <w:rsid w:val="00EC4878"/>
    <w:rsid w:val="00F030E4"/>
    <w:rsid w:val="00F121CD"/>
    <w:rsid w:val="00F25E17"/>
    <w:rsid w:val="00F4336D"/>
    <w:rsid w:val="00FB14F6"/>
    <w:rsid w:val="00FC17FB"/>
    <w:rsid w:val="00FC26D3"/>
    <w:rsid w:val="00FD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44344-9409-41D4-A279-475BF653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055"/>
    <w:pPr>
      <w:spacing w:after="0" w:line="240" w:lineRule="auto"/>
    </w:pPr>
  </w:style>
  <w:style w:type="character" w:styleId="Hyperlink">
    <w:name w:val="Hyperlink"/>
    <w:basedOn w:val="DefaultParagraphFont"/>
    <w:uiPriority w:val="99"/>
    <w:unhideWhenUsed/>
    <w:rsid w:val="005E2055"/>
    <w:rPr>
      <w:color w:val="0000FF"/>
      <w:u w:val="single"/>
    </w:rPr>
  </w:style>
  <w:style w:type="table" w:styleId="TableGrid">
    <w:name w:val="Table Grid"/>
    <w:basedOn w:val="TableNormal"/>
    <w:uiPriority w:val="59"/>
    <w:rsid w:val="005E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F73"/>
    <w:rPr>
      <w:color w:val="954F72" w:themeColor="followedHyperlink"/>
      <w:u w:val="single"/>
    </w:rPr>
  </w:style>
  <w:style w:type="paragraph" w:styleId="Header">
    <w:name w:val="header"/>
    <w:basedOn w:val="Normal"/>
    <w:link w:val="HeaderChar"/>
    <w:uiPriority w:val="99"/>
    <w:unhideWhenUsed/>
    <w:rsid w:val="00E5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097"/>
  </w:style>
  <w:style w:type="paragraph" w:styleId="Footer">
    <w:name w:val="footer"/>
    <w:basedOn w:val="Normal"/>
    <w:link w:val="FooterChar"/>
    <w:uiPriority w:val="99"/>
    <w:unhideWhenUsed/>
    <w:rsid w:val="00E5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e.org/docs/pdfs/20-14_ISTE_Standards-S_PDF.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restandards.org/ELA-Literacy/W/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ELA-Literacy/W/1/5/" TargetMode="External"/><Relationship Id="rId11" Type="http://schemas.openxmlformats.org/officeDocument/2006/relationships/hyperlink" Target="https://www.youtube.com/watch?v=Zwz7x0yySsY" TargetMode="External"/><Relationship Id="rId5" Type="http://schemas.openxmlformats.org/officeDocument/2006/relationships/endnotes" Target="endnotes.xml"/><Relationship Id="rId10" Type="http://schemas.openxmlformats.org/officeDocument/2006/relationships/hyperlink" Target="http://www.tech4learning.com/pixie/training" TargetMode="External"/><Relationship Id="rId4" Type="http://schemas.openxmlformats.org/officeDocument/2006/relationships/footnotes" Target="footnotes.xml"/><Relationship Id="rId9" Type="http://schemas.openxmlformats.org/officeDocument/2006/relationships/hyperlink" Target="https://www.youtube.com/watch?v=_J62OpPKh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Karpoff</dc:creator>
  <cp:keywords/>
  <dc:description/>
  <cp:lastModifiedBy>Adina Karpoff</cp:lastModifiedBy>
  <cp:revision>155</cp:revision>
  <dcterms:created xsi:type="dcterms:W3CDTF">2014-11-16T03:02:00Z</dcterms:created>
  <dcterms:modified xsi:type="dcterms:W3CDTF">2014-11-16T16:40:00Z</dcterms:modified>
</cp:coreProperties>
</file>